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42" w:rsidRPr="00172728" w:rsidRDefault="00474442" w:rsidP="00FA5AC7">
      <w:pPr>
        <w:pStyle w:val="Ttulo1"/>
        <w:rPr>
          <w:rFonts w:ascii="Times New Roman" w:hAnsi="Times New Roman" w:cs="Times New Roman"/>
          <w:i/>
          <w:szCs w:val="26"/>
          <w:u w:val="single"/>
        </w:rPr>
      </w:pPr>
      <w:bookmarkStart w:id="0" w:name="_GoBack"/>
    </w:p>
    <w:p w:rsidR="004F355C" w:rsidRPr="00172728" w:rsidRDefault="00FE4B24" w:rsidP="00FA5AC7">
      <w:pPr>
        <w:pStyle w:val="Ttulo1"/>
        <w:rPr>
          <w:rFonts w:ascii="Times New Roman" w:hAnsi="Times New Roman" w:cs="Times New Roman"/>
          <w:i/>
          <w:szCs w:val="26"/>
          <w:u w:val="single"/>
        </w:rPr>
      </w:pPr>
      <w:r w:rsidRPr="00172728">
        <w:rPr>
          <w:rFonts w:ascii="Times New Roman" w:hAnsi="Times New Roman" w:cs="Times New Roman"/>
          <w:i/>
          <w:szCs w:val="26"/>
          <w:u w:val="single"/>
        </w:rPr>
        <w:t>NORMA ORIENTATIVA/CGPC N.º</w:t>
      </w:r>
      <w:r w:rsidR="00CC536D" w:rsidRPr="00172728">
        <w:rPr>
          <w:rFonts w:ascii="Times New Roman" w:hAnsi="Times New Roman" w:cs="Times New Roman"/>
          <w:i/>
          <w:szCs w:val="26"/>
          <w:u w:val="single"/>
        </w:rPr>
        <w:t xml:space="preserve"> 0</w:t>
      </w:r>
      <w:r w:rsidR="00863CEF" w:rsidRPr="00172728">
        <w:rPr>
          <w:rFonts w:ascii="Times New Roman" w:hAnsi="Times New Roman" w:cs="Times New Roman"/>
          <w:i/>
          <w:szCs w:val="26"/>
          <w:u w:val="single"/>
        </w:rPr>
        <w:t>1</w:t>
      </w:r>
      <w:r w:rsidR="00FD518E" w:rsidRPr="00172728">
        <w:rPr>
          <w:rFonts w:ascii="Times New Roman" w:hAnsi="Times New Roman" w:cs="Times New Roman"/>
          <w:i/>
          <w:szCs w:val="26"/>
          <w:u w:val="single"/>
        </w:rPr>
        <w:t>7</w:t>
      </w:r>
      <w:r w:rsidR="00CC536D" w:rsidRPr="00172728">
        <w:rPr>
          <w:rFonts w:ascii="Times New Roman" w:hAnsi="Times New Roman" w:cs="Times New Roman"/>
          <w:i/>
          <w:szCs w:val="26"/>
          <w:u w:val="single"/>
        </w:rPr>
        <w:t xml:space="preserve">, </w:t>
      </w:r>
      <w:r w:rsidRPr="00172728">
        <w:rPr>
          <w:rFonts w:ascii="Times New Roman" w:hAnsi="Times New Roman" w:cs="Times New Roman"/>
          <w:i/>
          <w:szCs w:val="26"/>
          <w:u w:val="single"/>
        </w:rPr>
        <w:t xml:space="preserve">DE </w:t>
      </w:r>
      <w:r w:rsidR="00B02518" w:rsidRPr="00172728">
        <w:rPr>
          <w:rFonts w:ascii="Times New Roman" w:hAnsi="Times New Roman" w:cs="Times New Roman"/>
          <w:i/>
          <w:szCs w:val="26"/>
          <w:u w:val="single"/>
        </w:rPr>
        <w:t xml:space="preserve">03 </w:t>
      </w:r>
      <w:r w:rsidRPr="00172728">
        <w:rPr>
          <w:rFonts w:ascii="Times New Roman" w:hAnsi="Times New Roman" w:cs="Times New Roman"/>
          <w:i/>
          <w:szCs w:val="26"/>
          <w:u w:val="single"/>
        </w:rPr>
        <w:t xml:space="preserve">DE </w:t>
      </w:r>
      <w:r w:rsidR="00B02518" w:rsidRPr="00172728">
        <w:rPr>
          <w:rFonts w:ascii="Times New Roman" w:hAnsi="Times New Roman" w:cs="Times New Roman"/>
          <w:i/>
          <w:szCs w:val="26"/>
          <w:u w:val="single"/>
        </w:rPr>
        <w:t xml:space="preserve">JULHO </w:t>
      </w:r>
      <w:r w:rsidRPr="00172728">
        <w:rPr>
          <w:rFonts w:ascii="Times New Roman" w:hAnsi="Times New Roman" w:cs="Times New Roman"/>
          <w:i/>
          <w:szCs w:val="26"/>
          <w:u w:val="single"/>
        </w:rPr>
        <w:t xml:space="preserve">DE </w:t>
      </w:r>
      <w:proofErr w:type="gramStart"/>
      <w:r w:rsidRPr="00172728">
        <w:rPr>
          <w:rFonts w:ascii="Times New Roman" w:hAnsi="Times New Roman" w:cs="Times New Roman"/>
          <w:i/>
          <w:szCs w:val="26"/>
          <w:u w:val="single"/>
        </w:rPr>
        <w:t>201</w:t>
      </w:r>
      <w:r w:rsidR="00863CEF" w:rsidRPr="00172728">
        <w:rPr>
          <w:rFonts w:ascii="Times New Roman" w:hAnsi="Times New Roman" w:cs="Times New Roman"/>
          <w:i/>
          <w:szCs w:val="26"/>
          <w:u w:val="single"/>
        </w:rPr>
        <w:t>7</w:t>
      </w:r>
      <w:proofErr w:type="gramEnd"/>
    </w:p>
    <w:p w:rsidR="00E9274A" w:rsidRPr="00172728" w:rsidRDefault="00E9274A" w:rsidP="00FA5AC7">
      <w:pPr>
        <w:pStyle w:val="Recuodecorpodetexto"/>
        <w:tabs>
          <w:tab w:val="left" w:pos="2835"/>
        </w:tabs>
        <w:spacing w:after="0"/>
        <w:ind w:left="2835"/>
        <w:rPr>
          <w:b/>
          <w:sz w:val="24"/>
          <w:szCs w:val="24"/>
        </w:rPr>
      </w:pPr>
    </w:p>
    <w:p w:rsidR="00677375" w:rsidRPr="00172728" w:rsidRDefault="00677375" w:rsidP="003237C0">
      <w:pPr>
        <w:autoSpaceDE w:val="0"/>
        <w:autoSpaceDN w:val="0"/>
        <w:adjustRightInd w:val="0"/>
        <w:spacing w:before="120" w:after="120"/>
        <w:ind w:firstLine="2835"/>
        <w:jc w:val="both"/>
        <w:rPr>
          <w:b/>
          <w:sz w:val="24"/>
          <w:szCs w:val="24"/>
        </w:rPr>
      </w:pPr>
    </w:p>
    <w:p w:rsidR="004F355C" w:rsidRPr="00172728" w:rsidRDefault="00745E81" w:rsidP="003237C0">
      <w:pPr>
        <w:autoSpaceDE w:val="0"/>
        <w:autoSpaceDN w:val="0"/>
        <w:adjustRightInd w:val="0"/>
        <w:spacing w:before="120" w:after="120"/>
        <w:ind w:firstLine="2835"/>
        <w:jc w:val="both"/>
        <w:rPr>
          <w:sz w:val="24"/>
          <w:szCs w:val="24"/>
        </w:rPr>
      </w:pPr>
      <w:r w:rsidRPr="00172728">
        <w:rPr>
          <w:b/>
          <w:sz w:val="24"/>
          <w:szCs w:val="24"/>
        </w:rPr>
        <w:t xml:space="preserve">O CORREGEDOR-GERAL DA POLÍCIA CIVIL DO ESTADO DE MATO GROSSO DO SUL, </w:t>
      </w:r>
      <w:r w:rsidRPr="00172728">
        <w:rPr>
          <w:sz w:val="24"/>
          <w:szCs w:val="24"/>
        </w:rPr>
        <w:t xml:space="preserve">no uso de suas atribuições legais </w:t>
      </w:r>
      <w:r w:rsidR="003B75D5" w:rsidRPr="00172728">
        <w:rPr>
          <w:sz w:val="24"/>
          <w:szCs w:val="24"/>
        </w:rPr>
        <w:t>constantes d</w:t>
      </w:r>
      <w:r w:rsidR="004F355C" w:rsidRPr="00172728">
        <w:rPr>
          <w:sz w:val="24"/>
          <w:szCs w:val="24"/>
        </w:rPr>
        <w:t xml:space="preserve">o art. </w:t>
      </w:r>
      <w:r w:rsidR="00602B67" w:rsidRPr="00172728">
        <w:rPr>
          <w:sz w:val="24"/>
          <w:szCs w:val="24"/>
        </w:rPr>
        <w:t>30</w:t>
      </w:r>
      <w:r w:rsidR="004F355C" w:rsidRPr="00172728">
        <w:rPr>
          <w:sz w:val="24"/>
          <w:szCs w:val="24"/>
        </w:rPr>
        <w:t>,</w:t>
      </w:r>
      <w:r w:rsidR="003B75D5" w:rsidRPr="00172728">
        <w:rPr>
          <w:sz w:val="24"/>
          <w:szCs w:val="24"/>
        </w:rPr>
        <w:t xml:space="preserve"> </w:t>
      </w:r>
      <w:r w:rsidR="004F355C" w:rsidRPr="00172728">
        <w:rPr>
          <w:sz w:val="24"/>
          <w:szCs w:val="24"/>
        </w:rPr>
        <w:t>da Lei Complementar n.º 114, de 19 de dezembro de 2005</w:t>
      </w:r>
      <w:r w:rsidR="003B75D5" w:rsidRPr="00172728">
        <w:rPr>
          <w:sz w:val="24"/>
          <w:szCs w:val="24"/>
        </w:rPr>
        <w:t xml:space="preserve"> e</w:t>
      </w:r>
      <w:r w:rsidR="004F355C" w:rsidRPr="00172728">
        <w:rPr>
          <w:sz w:val="24"/>
          <w:szCs w:val="24"/>
        </w:rPr>
        <w:t>;</w:t>
      </w:r>
    </w:p>
    <w:p w:rsidR="00B02518" w:rsidRPr="00172728" w:rsidRDefault="002F47ED" w:rsidP="003237C0">
      <w:pPr>
        <w:autoSpaceDE w:val="0"/>
        <w:autoSpaceDN w:val="0"/>
        <w:adjustRightInd w:val="0"/>
        <w:spacing w:before="120" w:after="120"/>
        <w:ind w:firstLine="2835"/>
        <w:jc w:val="both"/>
        <w:rPr>
          <w:sz w:val="24"/>
          <w:szCs w:val="24"/>
        </w:rPr>
      </w:pPr>
      <w:r w:rsidRPr="00172728">
        <w:rPr>
          <w:b/>
          <w:sz w:val="24"/>
          <w:szCs w:val="24"/>
        </w:rPr>
        <w:t>Considerando</w:t>
      </w:r>
      <w:r w:rsidR="00321139" w:rsidRPr="00172728">
        <w:rPr>
          <w:sz w:val="24"/>
          <w:szCs w:val="24"/>
        </w:rPr>
        <w:t xml:space="preserve"> </w:t>
      </w:r>
      <w:r w:rsidR="0061298D" w:rsidRPr="00172728">
        <w:rPr>
          <w:sz w:val="24"/>
          <w:szCs w:val="24"/>
        </w:rPr>
        <w:t>o essencial requisito de legalidade na colheita de prova em sede de investigação e instrução criminal</w:t>
      </w:r>
      <w:r w:rsidR="00B02518" w:rsidRPr="00172728">
        <w:rPr>
          <w:sz w:val="24"/>
          <w:szCs w:val="24"/>
        </w:rPr>
        <w:t>;</w:t>
      </w:r>
    </w:p>
    <w:p w:rsidR="0061298D" w:rsidRPr="00172728" w:rsidRDefault="004F355C" w:rsidP="003237C0">
      <w:pPr>
        <w:autoSpaceDE w:val="0"/>
        <w:autoSpaceDN w:val="0"/>
        <w:adjustRightInd w:val="0"/>
        <w:spacing w:before="120" w:after="120"/>
        <w:ind w:firstLine="2835"/>
        <w:jc w:val="both"/>
        <w:rPr>
          <w:sz w:val="24"/>
          <w:szCs w:val="24"/>
        </w:rPr>
      </w:pPr>
      <w:r w:rsidRPr="00172728">
        <w:rPr>
          <w:b/>
          <w:sz w:val="24"/>
          <w:szCs w:val="24"/>
        </w:rPr>
        <w:t>Considerando</w:t>
      </w:r>
      <w:r w:rsidR="00655CD9" w:rsidRPr="00172728">
        <w:rPr>
          <w:sz w:val="24"/>
          <w:szCs w:val="24"/>
        </w:rPr>
        <w:t xml:space="preserve"> </w:t>
      </w:r>
      <w:r w:rsidR="00B02518" w:rsidRPr="00172728">
        <w:rPr>
          <w:sz w:val="24"/>
          <w:szCs w:val="24"/>
        </w:rPr>
        <w:t xml:space="preserve">o </w:t>
      </w:r>
      <w:r w:rsidR="0061298D" w:rsidRPr="00172728">
        <w:rPr>
          <w:i/>
          <w:sz w:val="24"/>
          <w:szCs w:val="24"/>
        </w:rPr>
        <w:t>PARECER PGE/MS/CJUR-SEJUSP/N.004/2017</w:t>
      </w:r>
      <w:r w:rsidR="0061298D" w:rsidRPr="00172728">
        <w:rPr>
          <w:sz w:val="24"/>
          <w:szCs w:val="24"/>
        </w:rPr>
        <w:t xml:space="preserve">, homologado pela </w:t>
      </w:r>
      <w:r w:rsidR="0061298D" w:rsidRPr="00172728">
        <w:rPr>
          <w:i/>
          <w:sz w:val="24"/>
          <w:szCs w:val="24"/>
        </w:rPr>
        <w:t>DECISÃO PGE/MS/GAB/N.201/2017</w:t>
      </w:r>
      <w:r w:rsidR="0061298D" w:rsidRPr="00172728">
        <w:rPr>
          <w:sz w:val="24"/>
          <w:szCs w:val="24"/>
        </w:rPr>
        <w:t>, já divulgado em âmbito geral;</w:t>
      </w:r>
    </w:p>
    <w:p w:rsidR="0061298D" w:rsidRPr="00172728" w:rsidRDefault="0061298D" w:rsidP="00291177">
      <w:pPr>
        <w:autoSpaceDE w:val="0"/>
        <w:autoSpaceDN w:val="0"/>
        <w:adjustRightInd w:val="0"/>
        <w:spacing w:before="120" w:after="120"/>
        <w:ind w:firstLine="2835"/>
        <w:jc w:val="both"/>
        <w:rPr>
          <w:sz w:val="24"/>
          <w:szCs w:val="24"/>
        </w:rPr>
      </w:pPr>
      <w:r w:rsidRPr="00172728">
        <w:rPr>
          <w:b/>
          <w:sz w:val="24"/>
          <w:szCs w:val="24"/>
        </w:rPr>
        <w:t>C</w:t>
      </w:r>
      <w:r w:rsidR="00344D74" w:rsidRPr="00172728">
        <w:rPr>
          <w:b/>
          <w:sz w:val="24"/>
          <w:szCs w:val="24"/>
        </w:rPr>
        <w:t>onsiderando</w:t>
      </w:r>
      <w:r w:rsidR="00B02518" w:rsidRPr="00172728">
        <w:rPr>
          <w:sz w:val="24"/>
          <w:szCs w:val="24"/>
        </w:rPr>
        <w:t xml:space="preserve"> </w:t>
      </w:r>
      <w:r w:rsidRPr="00172728">
        <w:rPr>
          <w:sz w:val="24"/>
          <w:szCs w:val="24"/>
        </w:rPr>
        <w:t>os preceitos constitucionais dos incisos X e XII do art. 5º da CF/88, cuja violação pode invalidar a prova e ensejar abuso de autoridade sua inobservância;</w:t>
      </w:r>
    </w:p>
    <w:p w:rsidR="00636DCD" w:rsidRPr="00172728" w:rsidRDefault="004F355C" w:rsidP="003237C0">
      <w:pPr>
        <w:autoSpaceDE w:val="0"/>
        <w:autoSpaceDN w:val="0"/>
        <w:adjustRightInd w:val="0"/>
        <w:spacing w:before="120" w:after="120"/>
        <w:ind w:firstLine="2835"/>
        <w:jc w:val="both"/>
        <w:rPr>
          <w:sz w:val="24"/>
          <w:szCs w:val="24"/>
        </w:rPr>
      </w:pPr>
      <w:r w:rsidRPr="00172728">
        <w:rPr>
          <w:b/>
          <w:sz w:val="24"/>
          <w:szCs w:val="24"/>
        </w:rPr>
        <w:t>Considerando</w:t>
      </w:r>
      <w:r w:rsidR="0061298D" w:rsidRPr="00172728">
        <w:rPr>
          <w:b/>
          <w:sz w:val="24"/>
          <w:szCs w:val="24"/>
        </w:rPr>
        <w:t xml:space="preserve"> </w:t>
      </w:r>
      <w:r w:rsidR="0061298D" w:rsidRPr="00172728">
        <w:rPr>
          <w:sz w:val="24"/>
          <w:szCs w:val="24"/>
        </w:rPr>
        <w:t xml:space="preserve">que a perícia em material digital, tipo, </w:t>
      </w:r>
      <w:r w:rsidR="0061298D" w:rsidRPr="00172728">
        <w:rPr>
          <w:i/>
          <w:sz w:val="24"/>
          <w:szCs w:val="24"/>
        </w:rPr>
        <w:t>smartphone</w:t>
      </w:r>
      <w:r w:rsidR="0061298D" w:rsidRPr="00172728">
        <w:rPr>
          <w:sz w:val="24"/>
          <w:szCs w:val="24"/>
        </w:rPr>
        <w:t xml:space="preserve">, </w:t>
      </w:r>
      <w:proofErr w:type="spellStart"/>
      <w:r w:rsidR="0061298D" w:rsidRPr="00172728">
        <w:rPr>
          <w:i/>
          <w:sz w:val="24"/>
          <w:szCs w:val="24"/>
        </w:rPr>
        <w:t>tablet</w:t>
      </w:r>
      <w:proofErr w:type="spellEnd"/>
      <w:r w:rsidR="0061298D" w:rsidRPr="00172728">
        <w:rPr>
          <w:sz w:val="24"/>
          <w:szCs w:val="24"/>
        </w:rPr>
        <w:t xml:space="preserve">, celular, </w:t>
      </w:r>
      <w:r w:rsidR="0061298D" w:rsidRPr="00172728">
        <w:rPr>
          <w:i/>
          <w:sz w:val="24"/>
          <w:szCs w:val="24"/>
        </w:rPr>
        <w:t>pen drive</w:t>
      </w:r>
      <w:r w:rsidR="0061298D" w:rsidRPr="00172728">
        <w:rPr>
          <w:sz w:val="24"/>
          <w:szCs w:val="24"/>
        </w:rPr>
        <w:t>, computador, notebook</w:t>
      </w:r>
      <w:r w:rsidR="00916029" w:rsidRPr="00172728">
        <w:rPr>
          <w:sz w:val="24"/>
          <w:szCs w:val="24"/>
        </w:rPr>
        <w:t xml:space="preserve"> e outros é responsabilidade da autoridade policial</w:t>
      </w:r>
      <w:r w:rsidR="00E46B37" w:rsidRPr="00172728">
        <w:rPr>
          <w:sz w:val="24"/>
          <w:szCs w:val="24"/>
        </w:rPr>
        <w:t xml:space="preserve">, não competindo ao </w:t>
      </w:r>
      <w:r w:rsidR="00916029" w:rsidRPr="00172728">
        <w:rPr>
          <w:sz w:val="24"/>
          <w:szCs w:val="24"/>
        </w:rPr>
        <w:t>perito questionar se há ou não ordem legal para sua realização;</w:t>
      </w:r>
    </w:p>
    <w:p w:rsidR="008A7ED3" w:rsidRPr="00172728" w:rsidRDefault="008A7ED3" w:rsidP="00FA5AC7">
      <w:pPr>
        <w:autoSpaceDE w:val="0"/>
        <w:autoSpaceDN w:val="0"/>
        <w:adjustRightInd w:val="0"/>
        <w:ind w:firstLine="2835"/>
        <w:jc w:val="both"/>
        <w:rPr>
          <w:b/>
          <w:bCs/>
          <w:sz w:val="24"/>
          <w:szCs w:val="24"/>
          <w:u w:val="single"/>
        </w:rPr>
      </w:pPr>
    </w:p>
    <w:p w:rsidR="003237C0" w:rsidRPr="00172728" w:rsidRDefault="003237C0" w:rsidP="00FA5AC7">
      <w:pPr>
        <w:autoSpaceDE w:val="0"/>
        <w:autoSpaceDN w:val="0"/>
        <w:adjustRightInd w:val="0"/>
        <w:ind w:firstLine="2835"/>
        <w:jc w:val="both"/>
        <w:rPr>
          <w:b/>
          <w:bCs/>
          <w:sz w:val="24"/>
          <w:szCs w:val="24"/>
          <w:u w:val="single"/>
        </w:rPr>
      </w:pPr>
    </w:p>
    <w:p w:rsidR="00C571A7" w:rsidRPr="00172728" w:rsidRDefault="00745E81" w:rsidP="00FA5AC7">
      <w:pPr>
        <w:autoSpaceDE w:val="0"/>
        <w:autoSpaceDN w:val="0"/>
        <w:adjustRightInd w:val="0"/>
        <w:ind w:firstLine="2835"/>
        <w:jc w:val="both"/>
        <w:rPr>
          <w:b/>
          <w:bCs/>
          <w:sz w:val="24"/>
          <w:szCs w:val="24"/>
          <w:u w:val="single"/>
        </w:rPr>
      </w:pPr>
      <w:r w:rsidRPr="00172728">
        <w:rPr>
          <w:b/>
          <w:bCs/>
          <w:sz w:val="24"/>
          <w:szCs w:val="24"/>
          <w:u w:val="single"/>
        </w:rPr>
        <w:t xml:space="preserve">O R I E N T A/ </w:t>
      </w:r>
      <w:r w:rsidR="00C571A7" w:rsidRPr="00172728">
        <w:rPr>
          <w:b/>
          <w:bCs/>
          <w:sz w:val="24"/>
          <w:szCs w:val="24"/>
          <w:u w:val="single"/>
        </w:rPr>
        <w:t>R</w:t>
      </w:r>
      <w:r w:rsidRPr="00172728">
        <w:rPr>
          <w:b/>
          <w:bCs/>
          <w:sz w:val="24"/>
          <w:szCs w:val="24"/>
          <w:u w:val="single"/>
        </w:rPr>
        <w:t xml:space="preserve"> </w:t>
      </w:r>
      <w:r w:rsidR="00C571A7" w:rsidRPr="00172728">
        <w:rPr>
          <w:b/>
          <w:bCs/>
          <w:sz w:val="24"/>
          <w:szCs w:val="24"/>
          <w:u w:val="single"/>
        </w:rPr>
        <w:t>E</w:t>
      </w:r>
      <w:r w:rsidRPr="00172728">
        <w:rPr>
          <w:b/>
          <w:bCs/>
          <w:sz w:val="24"/>
          <w:szCs w:val="24"/>
          <w:u w:val="single"/>
        </w:rPr>
        <w:t xml:space="preserve"> </w:t>
      </w:r>
      <w:r w:rsidR="00C571A7" w:rsidRPr="00172728">
        <w:rPr>
          <w:b/>
          <w:bCs/>
          <w:sz w:val="24"/>
          <w:szCs w:val="24"/>
          <w:u w:val="single"/>
        </w:rPr>
        <w:t>C</w:t>
      </w:r>
      <w:r w:rsidRPr="00172728">
        <w:rPr>
          <w:b/>
          <w:bCs/>
          <w:sz w:val="24"/>
          <w:szCs w:val="24"/>
          <w:u w:val="single"/>
        </w:rPr>
        <w:t xml:space="preserve"> </w:t>
      </w:r>
      <w:r w:rsidR="00C571A7" w:rsidRPr="00172728">
        <w:rPr>
          <w:b/>
          <w:bCs/>
          <w:sz w:val="24"/>
          <w:szCs w:val="24"/>
          <w:u w:val="single"/>
        </w:rPr>
        <w:t>O</w:t>
      </w:r>
      <w:r w:rsidRPr="00172728">
        <w:rPr>
          <w:b/>
          <w:bCs/>
          <w:sz w:val="24"/>
          <w:szCs w:val="24"/>
          <w:u w:val="single"/>
        </w:rPr>
        <w:t xml:space="preserve"> </w:t>
      </w:r>
      <w:r w:rsidR="00C571A7" w:rsidRPr="00172728">
        <w:rPr>
          <w:b/>
          <w:bCs/>
          <w:sz w:val="24"/>
          <w:szCs w:val="24"/>
          <w:u w:val="single"/>
        </w:rPr>
        <w:t>M</w:t>
      </w:r>
      <w:r w:rsidRPr="00172728">
        <w:rPr>
          <w:b/>
          <w:bCs/>
          <w:sz w:val="24"/>
          <w:szCs w:val="24"/>
          <w:u w:val="single"/>
        </w:rPr>
        <w:t xml:space="preserve"> </w:t>
      </w:r>
      <w:r w:rsidR="00C571A7" w:rsidRPr="00172728">
        <w:rPr>
          <w:b/>
          <w:bCs/>
          <w:sz w:val="24"/>
          <w:szCs w:val="24"/>
          <w:u w:val="single"/>
        </w:rPr>
        <w:t>E</w:t>
      </w:r>
      <w:r w:rsidRPr="00172728">
        <w:rPr>
          <w:b/>
          <w:bCs/>
          <w:sz w:val="24"/>
          <w:szCs w:val="24"/>
          <w:u w:val="single"/>
        </w:rPr>
        <w:t xml:space="preserve"> </w:t>
      </w:r>
      <w:r w:rsidR="00C571A7" w:rsidRPr="00172728">
        <w:rPr>
          <w:b/>
          <w:bCs/>
          <w:sz w:val="24"/>
          <w:szCs w:val="24"/>
          <w:u w:val="single"/>
        </w:rPr>
        <w:t>N</w:t>
      </w:r>
      <w:r w:rsidRPr="00172728">
        <w:rPr>
          <w:b/>
          <w:bCs/>
          <w:sz w:val="24"/>
          <w:szCs w:val="24"/>
          <w:u w:val="single"/>
        </w:rPr>
        <w:t xml:space="preserve"> </w:t>
      </w:r>
      <w:r w:rsidR="00C571A7" w:rsidRPr="00172728">
        <w:rPr>
          <w:b/>
          <w:bCs/>
          <w:sz w:val="24"/>
          <w:szCs w:val="24"/>
          <w:u w:val="single"/>
        </w:rPr>
        <w:t>D</w:t>
      </w:r>
      <w:r w:rsidRPr="00172728">
        <w:rPr>
          <w:b/>
          <w:bCs/>
          <w:sz w:val="24"/>
          <w:szCs w:val="24"/>
          <w:u w:val="single"/>
        </w:rPr>
        <w:t xml:space="preserve"> </w:t>
      </w:r>
      <w:r w:rsidR="00C571A7" w:rsidRPr="00172728">
        <w:rPr>
          <w:b/>
          <w:bCs/>
          <w:sz w:val="24"/>
          <w:szCs w:val="24"/>
          <w:u w:val="single"/>
        </w:rPr>
        <w:t>A</w:t>
      </w:r>
      <w:r w:rsidR="00DE4E60" w:rsidRPr="00172728">
        <w:rPr>
          <w:b/>
          <w:bCs/>
          <w:sz w:val="24"/>
          <w:szCs w:val="24"/>
          <w:u w:val="single"/>
        </w:rPr>
        <w:t>:</w:t>
      </w:r>
    </w:p>
    <w:p w:rsidR="00344D74" w:rsidRPr="00172728" w:rsidRDefault="00344D74" w:rsidP="00FA5AC7">
      <w:pPr>
        <w:autoSpaceDE w:val="0"/>
        <w:autoSpaceDN w:val="0"/>
        <w:adjustRightInd w:val="0"/>
        <w:ind w:firstLine="2835"/>
        <w:jc w:val="both"/>
        <w:rPr>
          <w:b/>
          <w:bCs/>
          <w:sz w:val="24"/>
          <w:szCs w:val="24"/>
          <w:u w:val="single"/>
        </w:rPr>
      </w:pPr>
    </w:p>
    <w:p w:rsidR="008A7ED3" w:rsidRPr="00172728" w:rsidRDefault="008A7ED3" w:rsidP="00FA5AC7">
      <w:pPr>
        <w:autoSpaceDE w:val="0"/>
        <w:autoSpaceDN w:val="0"/>
        <w:adjustRightInd w:val="0"/>
        <w:ind w:firstLine="2835"/>
        <w:jc w:val="both"/>
        <w:rPr>
          <w:b/>
          <w:bCs/>
          <w:sz w:val="24"/>
          <w:szCs w:val="24"/>
          <w:u w:val="single"/>
        </w:rPr>
      </w:pPr>
    </w:p>
    <w:p w:rsidR="00D70810" w:rsidRPr="00172728" w:rsidRDefault="00916029" w:rsidP="002911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172728">
        <w:rPr>
          <w:b/>
        </w:rPr>
        <w:t xml:space="preserve">A PERÍCIA EM MATERIAL ELETRÔNICO ARRECADADO EM AUTOS DE INVESTIGAÇÃO, TIPO SMARTPHONE, TABLET, CELULAR, PEN DRIVE, COMPUTADOR, NOTEBOOK E OUTROS, </w:t>
      </w:r>
      <w:proofErr w:type="gramStart"/>
      <w:r w:rsidRPr="00172728">
        <w:rPr>
          <w:b/>
        </w:rPr>
        <w:t>DEVE SER PRECEDIDA DE ORDEM JUDICIAL OU AUTORIZAÇÃO DO PROPRIETÁRIO</w:t>
      </w:r>
      <w:proofErr w:type="gramEnd"/>
      <w:r w:rsidRPr="00172728">
        <w:rPr>
          <w:b/>
        </w:rPr>
        <w:t xml:space="preserve">, RESSALVADAS AS HIPÓTESES DE EXTREMA NECESSIDADE E URGÊNCIA, DEVIDAMENTE AFERIDA E JUSTIFICADA PELA AUTORIDADE POLICIAL, </w:t>
      </w:r>
      <w:proofErr w:type="gramStart"/>
      <w:r w:rsidRPr="00172728">
        <w:rPr>
          <w:b/>
        </w:rPr>
        <w:t>SOB PENA</w:t>
      </w:r>
      <w:proofErr w:type="gramEnd"/>
      <w:r w:rsidRPr="00172728">
        <w:rPr>
          <w:b/>
        </w:rPr>
        <w:t xml:space="preserve"> DE CONSTITUIR PROVA ILÍCITA E GERAR RESPONSABILIDADE PENAL, CIVIL E ADMINISTRATIVA DA AUTORIDADE.</w:t>
      </w:r>
    </w:p>
    <w:p w:rsidR="00916029" w:rsidRPr="00172728" w:rsidRDefault="00916029" w:rsidP="002911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4F355C" w:rsidRPr="00172728" w:rsidRDefault="004F355C" w:rsidP="00FA5AC7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172728">
        <w:t>Campo Grande</w:t>
      </w:r>
      <w:r w:rsidR="00745E81" w:rsidRPr="00172728">
        <w:t>/</w:t>
      </w:r>
      <w:r w:rsidR="00C912A4" w:rsidRPr="00172728">
        <w:t>MS</w:t>
      </w:r>
      <w:r w:rsidRPr="00172728">
        <w:t xml:space="preserve">, </w:t>
      </w:r>
      <w:r w:rsidR="004D6900" w:rsidRPr="00172728">
        <w:t>03</w:t>
      </w:r>
      <w:r w:rsidR="00344D74" w:rsidRPr="00172728">
        <w:t xml:space="preserve"> </w:t>
      </w:r>
      <w:r w:rsidRPr="00172728">
        <w:t xml:space="preserve">de </w:t>
      </w:r>
      <w:r w:rsidR="004D6900" w:rsidRPr="00172728">
        <w:t xml:space="preserve">julho </w:t>
      </w:r>
      <w:r w:rsidR="008A7ED3" w:rsidRPr="00172728">
        <w:t>d</w:t>
      </w:r>
      <w:r w:rsidRPr="00172728">
        <w:t>e 201</w:t>
      </w:r>
      <w:r w:rsidR="004064BE" w:rsidRPr="00172728">
        <w:t>7</w:t>
      </w:r>
      <w:r w:rsidR="00C912A4" w:rsidRPr="00172728">
        <w:t>.</w:t>
      </w:r>
    </w:p>
    <w:p w:rsidR="004064BE" w:rsidRPr="00172728" w:rsidRDefault="004064BE" w:rsidP="00FA5AC7">
      <w:pPr>
        <w:pStyle w:val="Recuodecorpodetexto2"/>
        <w:ind w:left="0" w:firstLine="0"/>
        <w:jc w:val="center"/>
        <w:rPr>
          <w:b/>
          <w:sz w:val="24"/>
          <w:szCs w:val="24"/>
        </w:rPr>
      </w:pPr>
    </w:p>
    <w:p w:rsidR="004064BE" w:rsidRPr="00172728" w:rsidRDefault="004064BE" w:rsidP="00FA5AC7">
      <w:pPr>
        <w:pStyle w:val="Recuodecorpodetexto2"/>
        <w:ind w:left="0" w:firstLine="0"/>
        <w:jc w:val="center"/>
        <w:rPr>
          <w:b/>
          <w:sz w:val="24"/>
          <w:szCs w:val="24"/>
        </w:rPr>
      </w:pPr>
    </w:p>
    <w:p w:rsidR="00FB270D" w:rsidRPr="00172728" w:rsidRDefault="004F355C" w:rsidP="00FA5AC7">
      <w:pPr>
        <w:pStyle w:val="Recuodecorpodetexto2"/>
        <w:ind w:left="0" w:firstLine="0"/>
        <w:jc w:val="center"/>
        <w:rPr>
          <w:b/>
          <w:sz w:val="24"/>
          <w:szCs w:val="24"/>
        </w:rPr>
      </w:pPr>
      <w:r w:rsidRPr="00172728">
        <w:rPr>
          <w:b/>
          <w:sz w:val="24"/>
          <w:szCs w:val="24"/>
        </w:rPr>
        <w:t>D</w:t>
      </w:r>
      <w:r w:rsidR="00FB270D" w:rsidRPr="00172728">
        <w:rPr>
          <w:b/>
          <w:sz w:val="24"/>
          <w:szCs w:val="24"/>
        </w:rPr>
        <w:t>EL. MATUSALÉM SOTOLANI</w:t>
      </w:r>
    </w:p>
    <w:p w:rsidR="003A02AF" w:rsidRPr="00172728" w:rsidRDefault="00FB270D" w:rsidP="00FA5AC7">
      <w:pPr>
        <w:pStyle w:val="Recuodecorpodetexto2"/>
        <w:ind w:left="0" w:firstLine="0"/>
        <w:jc w:val="center"/>
        <w:rPr>
          <w:b/>
          <w:sz w:val="24"/>
          <w:szCs w:val="24"/>
        </w:rPr>
      </w:pPr>
      <w:r w:rsidRPr="00172728">
        <w:rPr>
          <w:b/>
          <w:sz w:val="24"/>
          <w:szCs w:val="24"/>
        </w:rPr>
        <w:t>CORREGEDOR-GERAL DA POLÍCIA CIVIL</w:t>
      </w:r>
      <w:bookmarkEnd w:id="0"/>
    </w:p>
    <w:sectPr w:rsidR="003A02AF" w:rsidRPr="00172728" w:rsidSect="000829D0">
      <w:headerReference w:type="default" r:id="rId9"/>
      <w:footerReference w:type="default" r:id="rId10"/>
      <w:headerReference w:type="first" r:id="rId11"/>
      <w:type w:val="continuous"/>
      <w:pgSz w:w="11907" w:h="16840" w:code="9"/>
      <w:pgMar w:top="993" w:right="1134" w:bottom="567" w:left="2268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91C" w:rsidRDefault="0093191C">
      <w:r>
        <w:separator/>
      </w:r>
    </w:p>
  </w:endnote>
  <w:endnote w:type="continuationSeparator" w:id="0">
    <w:p w:rsidR="0093191C" w:rsidRDefault="0093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30" w:rsidRPr="00323630" w:rsidRDefault="002A7A10">
    <w:pPr>
      <w:pStyle w:val="Rodap"/>
      <w:jc w:val="center"/>
      <w:rPr>
        <w:b/>
      </w:rPr>
    </w:pPr>
    <w:r w:rsidRPr="00323630">
      <w:rPr>
        <w:b/>
      </w:rPr>
      <w:fldChar w:fldCharType="begin"/>
    </w:r>
    <w:r w:rsidR="00323630" w:rsidRPr="00323630">
      <w:rPr>
        <w:b/>
      </w:rPr>
      <w:instrText>PAGE   \* MERGEFORMAT</w:instrText>
    </w:r>
    <w:r w:rsidRPr="00323630">
      <w:rPr>
        <w:b/>
      </w:rPr>
      <w:fldChar w:fldCharType="separate"/>
    </w:r>
    <w:r w:rsidR="00916029">
      <w:rPr>
        <w:b/>
        <w:noProof/>
      </w:rPr>
      <w:t>2</w:t>
    </w:r>
    <w:r w:rsidRPr="00323630">
      <w:rPr>
        <w:b/>
      </w:rPr>
      <w:fldChar w:fldCharType="end"/>
    </w:r>
  </w:p>
  <w:p w:rsidR="00323630" w:rsidRDefault="003236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91C" w:rsidRDefault="0093191C">
      <w:r>
        <w:separator/>
      </w:r>
    </w:p>
  </w:footnote>
  <w:footnote w:type="continuationSeparator" w:id="0">
    <w:p w:rsidR="0093191C" w:rsidRDefault="00931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450" w:rsidRDefault="00782450" w:rsidP="00782450">
    <w:pPr>
      <w:pStyle w:val="NormalWeb"/>
      <w:rPr>
        <w:rFonts w:ascii="Arial" w:hAnsi="Arial" w:cs="Arial"/>
        <w:color w:val="000000"/>
      </w:rPr>
    </w:pPr>
  </w:p>
  <w:p w:rsidR="00782450" w:rsidRDefault="00782450" w:rsidP="00782450">
    <w:pPr>
      <w:pStyle w:val="Cabealho"/>
      <w:jc w:val="center"/>
    </w:pPr>
    <w:r>
      <w:rPr>
        <w:noProof/>
      </w:rPr>
      <w:drawing>
        <wp:inline distT="0" distB="0" distL="0" distR="0" wp14:anchorId="267B98D7" wp14:editId="6EA342D3">
          <wp:extent cx="1905000" cy="619125"/>
          <wp:effectExtent l="0" t="0" r="0" b="9525"/>
          <wp:docPr id="1" name="Imagem 1" descr="governo_de_MS-33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erno_de_MS-33d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2450" w:rsidRPr="00326609" w:rsidRDefault="00782450" w:rsidP="00782450">
    <w:pPr>
      <w:pStyle w:val="Cabealho"/>
      <w:jc w:val="center"/>
      <w:rPr>
        <w:b/>
      </w:rPr>
    </w:pPr>
    <w:r w:rsidRPr="00326609">
      <w:rPr>
        <w:b/>
      </w:rPr>
      <w:t>SECRETARIA DE ESTADO DE JUSTIÇA E SEGURANÇA PÚBLICA</w:t>
    </w:r>
  </w:p>
  <w:p w:rsidR="00782450" w:rsidRPr="00326609" w:rsidRDefault="00782450" w:rsidP="00782450">
    <w:pPr>
      <w:pStyle w:val="Cabealho"/>
      <w:jc w:val="center"/>
      <w:rPr>
        <w:b/>
      </w:rPr>
    </w:pPr>
    <w:r w:rsidRPr="00326609">
      <w:rPr>
        <w:b/>
      </w:rPr>
      <w:t>DELEGACIA-GERAL DA POLÍCIA CIVIL</w:t>
    </w:r>
  </w:p>
  <w:p w:rsidR="00782450" w:rsidRDefault="00782450" w:rsidP="00782450">
    <w:pPr>
      <w:pStyle w:val="Cabealho"/>
    </w:pPr>
  </w:p>
  <w:p w:rsidR="00324984" w:rsidRPr="00782450" w:rsidRDefault="00324984" w:rsidP="0078245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C1" w:rsidRDefault="00F346C1" w:rsidP="00F346C1">
    <w:pPr>
      <w:pStyle w:val="NormalWeb"/>
      <w:rPr>
        <w:rFonts w:ascii="Arial" w:hAnsi="Arial" w:cs="Arial"/>
        <w:color w:val="000000"/>
      </w:rPr>
    </w:pPr>
  </w:p>
  <w:p w:rsidR="00F346C1" w:rsidRDefault="00F346C1" w:rsidP="00F346C1">
    <w:pPr>
      <w:pStyle w:val="Cabealho"/>
      <w:jc w:val="center"/>
    </w:pPr>
    <w:r>
      <w:rPr>
        <w:noProof/>
      </w:rPr>
      <w:drawing>
        <wp:inline distT="0" distB="0" distL="0" distR="0" wp14:anchorId="084786E0" wp14:editId="3B0DFA58">
          <wp:extent cx="1905000" cy="619125"/>
          <wp:effectExtent l="0" t="0" r="0" b="9525"/>
          <wp:docPr id="3" name="Imagem 3" descr="governo_de_MS-33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erno_de_MS-33d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46C1" w:rsidRPr="00B33690" w:rsidRDefault="00F346C1" w:rsidP="00F346C1">
    <w:pPr>
      <w:pStyle w:val="Cabealho"/>
      <w:jc w:val="center"/>
      <w:rPr>
        <w:b/>
        <w:sz w:val="24"/>
        <w:szCs w:val="24"/>
      </w:rPr>
    </w:pPr>
    <w:r w:rsidRPr="00B33690">
      <w:rPr>
        <w:b/>
        <w:sz w:val="24"/>
        <w:szCs w:val="24"/>
      </w:rPr>
      <w:t>SECRETARIA DE ESTADO DE JUSTIÇA E SEGURANÇA PÚBLICA</w:t>
    </w:r>
  </w:p>
  <w:p w:rsidR="00F346C1" w:rsidRPr="00B33690" w:rsidRDefault="00550624" w:rsidP="00F346C1">
    <w:pPr>
      <w:pStyle w:val="Cabealho"/>
      <w:jc w:val="center"/>
      <w:rPr>
        <w:b/>
        <w:sz w:val="24"/>
        <w:szCs w:val="24"/>
      </w:rPr>
    </w:pPr>
    <w:r w:rsidRPr="00B33690">
      <w:rPr>
        <w:b/>
        <w:sz w:val="24"/>
        <w:szCs w:val="24"/>
      </w:rPr>
      <w:t>CORREGEDORIA</w:t>
    </w:r>
    <w:r w:rsidR="00F346C1" w:rsidRPr="00B33690">
      <w:rPr>
        <w:b/>
        <w:sz w:val="24"/>
        <w:szCs w:val="24"/>
      </w:rPr>
      <w:t>-GERAL DA POLÍCIA CIVIL</w:t>
    </w:r>
  </w:p>
  <w:p w:rsidR="00F346C1" w:rsidRDefault="00F346C1" w:rsidP="00F346C1">
    <w:pPr>
      <w:pStyle w:val="Cabealho"/>
    </w:pPr>
  </w:p>
  <w:p w:rsidR="00A1276A" w:rsidRDefault="00A1276A" w:rsidP="00A81386">
    <w:pPr>
      <w:pStyle w:val="Cabealho"/>
      <w:tabs>
        <w:tab w:val="left" w:pos="708"/>
      </w:tabs>
      <w:ind w:left="1418" w:hanging="1418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7FB8"/>
    <w:multiLevelType w:val="multilevel"/>
    <w:tmpl w:val="AA52A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FC6546E"/>
    <w:multiLevelType w:val="hybridMultilevel"/>
    <w:tmpl w:val="BF3CDE2A"/>
    <w:lvl w:ilvl="0" w:tplc="04E07C5E">
      <w:start w:val="1"/>
      <w:numFmt w:val="decimal"/>
      <w:lvlText w:val="%1)"/>
      <w:lvlJc w:val="left"/>
      <w:pPr>
        <w:ind w:left="24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3" w:hanging="360"/>
      </w:pPr>
    </w:lvl>
    <w:lvl w:ilvl="2" w:tplc="0416001B" w:tentative="1">
      <w:start w:val="1"/>
      <w:numFmt w:val="lowerRoman"/>
      <w:lvlText w:val="%3."/>
      <w:lvlJc w:val="right"/>
      <w:pPr>
        <w:ind w:left="3923" w:hanging="180"/>
      </w:pPr>
    </w:lvl>
    <w:lvl w:ilvl="3" w:tplc="0416000F" w:tentative="1">
      <w:start w:val="1"/>
      <w:numFmt w:val="decimal"/>
      <w:lvlText w:val="%4."/>
      <w:lvlJc w:val="left"/>
      <w:pPr>
        <w:ind w:left="4643" w:hanging="360"/>
      </w:pPr>
    </w:lvl>
    <w:lvl w:ilvl="4" w:tplc="04160019" w:tentative="1">
      <w:start w:val="1"/>
      <w:numFmt w:val="lowerLetter"/>
      <w:lvlText w:val="%5."/>
      <w:lvlJc w:val="left"/>
      <w:pPr>
        <w:ind w:left="5363" w:hanging="360"/>
      </w:pPr>
    </w:lvl>
    <w:lvl w:ilvl="5" w:tplc="0416001B" w:tentative="1">
      <w:start w:val="1"/>
      <w:numFmt w:val="lowerRoman"/>
      <w:lvlText w:val="%6."/>
      <w:lvlJc w:val="right"/>
      <w:pPr>
        <w:ind w:left="6083" w:hanging="180"/>
      </w:pPr>
    </w:lvl>
    <w:lvl w:ilvl="6" w:tplc="0416000F" w:tentative="1">
      <w:start w:val="1"/>
      <w:numFmt w:val="decimal"/>
      <w:lvlText w:val="%7."/>
      <w:lvlJc w:val="left"/>
      <w:pPr>
        <w:ind w:left="6803" w:hanging="360"/>
      </w:pPr>
    </w:lvl>
    <w:lvl w:ilvl="7" w:tplc="04160019" w:tentative="1">
      <w:start w:val="1"/>
      <w:numFmt w:val="lowerLetter"/>
      <w:lvlText w:val="%8."/>
      <w:lvlJc w:val="left"/>
      <w:pPr>
        <w:ind w:left="7523" w:hanging="360"/>
      </w:pPr>
    </w:lvl>
    <w:lvl w:ilvl="8" w:tplc="0416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">
    <w:nsid w:val="14390BF7"/>
    <w:multiLevelType w:val="hybridMultilevel"/>
    <w:tmpl w:val="7C94B1C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AB6BD1"/>
    <w:multiLevelType w:val="hybridMultilevel"/>
    <w:tmpl w:val="6196215A"/>
    <w:lvl w:ilvl="0" w:tplc="6FD0160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1CDE22F5"/>
    <w:multiLevelType w:val="hybridMultilevel"/>
    <w:tmpl w:val="78CEEA6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2E43A04"/>
    <w:multiLevelType w:val="hybridMultilevel"/>
    <w:tmpl w:val="D35864C2"/>
    <w:lvl w:ilvl="0" w:tplc="2C0ACA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E46114"/>
    <w:multiLevelType w:val="hybridMultilevel"/>
    <w:tmpl w:val="E8B27D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A2713"/>
    <w:multiLevelType w:val="hybridMultilevel"/>
    <w:tmpl w:val="64BCE6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264"/>
    <w:multiLevelType w:val="hybridMultilevel"/>
    <w:tmpl w:val="19FC30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C90145"/>
    <w:multiLevelType w:val="hybridMultilevel"/>
    <w:tmpl w:val="E60E36B6"/>
    <w:lvl w:ilvl="0" w:tplc="04160001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0">
    <w:nsid w:val="3C2B7B3B"/>
    <w:multiLevelType w:val="hybridMultilevel"/>
    <w:tmpl w:val="C34491E4"/>
    <w:lvl w:ilvl="0" w:tplc="92622A3A">
      <w:start w:val="1"/>
      <w:numFmt w:val="lowerLetter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55672B"/>
    <w:multiLevelType w:val="hybridMultilevel"/>
    <w:tmpl w:val="39FE4D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226601"/>
    <w:multiLevelType w:val="hybridMultilevel"/>
    <w:tmpl w:val="9E909CE0"/>
    <w:lvl w:ilvl="0" w:tplc="B1463882">
      <w:start w:val="1"/>
      <w:numFmt w:val="upperRoman"/>
      <w:lvlText w:val="%1-"/>
      <w:lvlJc w:val="left"/>
      <w:pPr>
        <w:ind w:left="3555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55222F68"/>
    <w:multiLevelType w:val="hybridMultilevel"/>
    <w:tmpl w:val="EF6480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F60217"/>
    <w:multiLevelType w:val="hybridMultilevel"/>
    <w:tmpl w:val="6592F9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A0770"/>
    <w:multiLevelType w:val="hybridMultilevel"/>
    <w:tmpl w:val="04C65C4E"/>
    <w:lvl w:ilvl="0" w:tplc="D9EAA8C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>
    <w:nsid w:val="627B487A"/>
    <w:multiLevelType w:val="hybridMultilevel"/>
    <w:tmpl w:val="6AA6C994"/>
    <w:lvl w:ilvl="0" w:tplc="04160013">
      <w:start w:val="1"/>
      <w:numFmt w:val="upperRoman"/>
      <w:lvlText w:val="%1."/>
      <w:lvlJc w:val="righ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>
    <w:nsid w:val="6A39676A"/>
    <w:multiLevelType w:val="hybridMultilevel"/>
    <w:tmpl w:val="47FE57A8"/>
    <w:lvl w:ilvl="0" w:tplc="DC9E1A0A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8">
    <w:nsid w:val="6AE1010C"/>
    <w:multiLevelType w:val="hybridMultilevel"/>
    <w:tmpl w:val="D3563FAE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C7B6F60"/>
    <w:multiLevelType w:val="multilevel"/>
    <w:tmpl w:val="1D548558"/>
    <w:lvl w:ilvl="0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0">
    <w:nsid w:val="6D594B6E"/>
    <w:multiLevelType w:val="hybridMultilevel"/>
    <w:tmpl w:val="07861C44"/>
    <w:lvl w:ilvl="0" w:tplc="82D80A5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6EC246D5"/>
    <w:multiLevelType w:val="singleLevel"/>
    <w:tmpl w:val="B388D88C"/>
    <w:lvl w:ilvl="0">
      <w:start w:val="10"/>
      <w:numFmt w:val="decimal"/>
      <w:lvlText w:val="Art. 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</w:abstractNum>
  <w:abstractNum w:abstractNumId="22">
    <w:nsid w:val="6F8D43F5"/>
    <w:multiLevelType w:val="hybridMultilevel"/>
    <w:tmpl w:val="1FB24F66"/>
    <w:lvl w:ilvl="0" w:tplc="06C2888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>
    <w:nsid w:val="790808C3"/>
    <w:multiLevelType w:val="hybridMultilevel"/>
    <w:tmpl w:val="FCA4C3BC"/>
    <w:lvl w:ilvl="0" w:tplc="EF505CC2">
      <w:start w:val="1"/>
      <w:numFmt w:val="lowerLetter"/>
      <w:lvlText w:val="%1)"/>
      <w:lvlJc w:val="left"/>
      <w:pPr>
        <w:ind w:left="319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>
    <w:nsid w:val="7A527A6A"/>
    <w:multiLevelType w:val="hybridMultilevel"/>
    <w:tmpl w:val="EA9C229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7"/>
  </w:num>
  <w:num w:numId="5">
    <w:abstractNumId w:val="18"/>
  </w:num>
  <w:num w:numId="6">
    <w:abstractNumId w:val="9"/>
  </w:num>
  <w:num w:numId="7">
    <w:abstractNumId w:val="24"/>
  </w:num>
  <w:num w:numId="8">
    <w:abstractNumId w:val="4"/>
  </w:num>
  <w:num w:numId="9">
    <w:abstractNumId w:val="2"/>
  </w:num>
  <w:num w:numId="10">
    <w:abstractNumId w:val="20"/>
  </w:num>
  <w:num w:numId="11">
    <w:abstractNumId w:val="3"/>
  </w:num>
  <w:num w:numId="12">
    <w:abstractNumId w:val="21"/>
  </w:num>
  <w:num w:numId="13">
    <w:abstractNumId w:val="14"/>
  </w:num>
  <w:num w:numId="14">
    <w:abstractNumId w:val="23"/>
  </w:num>
  <w:num w:numId="15">
    <w:abstractNumId w:val="1"/>
  </w:num>
  <w:num w:numId="16">
    <w:abstractNumId w:val="22"/>
  </w:num>
  <w:num w:numId="17">
    <w:abstractNumId w:val="15"/>
  </w:num>
  <w:num w:numId="18">
    <w:abstractNumId w:val="12"/>
  </w:num>
  <w:num w:numId="19">
    <w:abstractNumId w:val="16"/>
  </w:num>
  <w:num w:numId="20">
    <w:abstractNumId w:val="0"/>
  </w:num>
  <w:num w:numId="21">
    <w:abstractNumId w:val="5"/>
  </w:num>
  <w:num w:numId="22">
    <w:abstractNumId w:val="10"/>
  </w:num>
  <w:num w:numId="23">
    <w:abstractNumId w:val="19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86"/>
    <w:rsid w:val="00000154"/>
    <w:rsid w:val="0000025F"/>
    <w:rsid w:val="0000140A"/>
    <w:rsid w:val="00002C9C"/>
    <w:rsid w:val="00003CD8"/>
    <w:rsid w:val="000059A0"/>
    <w:rsid w:val="00010043"/>
    <w:rsid w:val="000100AE"/>
    <w:rsid w:val="00010307"/>
    <w:rsid w:val="000107B5"/>
    <w:rsid w:val="000108FD"/>
    <w:rsid w:val="00011428"/>
    <w:rsid w:val="000127F3"/>
    <w:rsid w:val="000147C0"/>
    <w:rsid w:val="00014BD1"/>
    <w:rsid w:val="00015192"/>
    <w:rsid w:val="0001557B"/>
    <w:rsid w:val="00015B20"/>
    <w:rsid w:val="0001638D"/>
    <w:rsid w:val="000176C1"/>
    <w:rsid w:val="00021EB4"/>
    <w:rsid w:val="00021FC0"/>
    <w:rsid w:val="00024BDB"/>
    <w:rsid w:val="00025756"/>
    <w:rsid w:val="000277FA"/>
    <w:rsid w:val="00032B5A"/>
    <w:rsid w:val="000333AF"/>
    <w:rsid w:val="00034F14"/>
    <w:rsid w:val="000357F8"/>
    <w:rsid w:val="00036ADA"/>
    <w:rsid w:val="00036F11"/>
    <w:rsid w:val="0004330C"/>
    <w:rsid w:val="00045EA1"/>
    <w:rsid w:val="00047D73"/>
    <w:rsid w:val="000509F6"/>
    <w:rsid w:val="00054D8F"/>
    <w:rsid w:val="00055834"/>
    <w:rsid w:val="00060C1B"/>
    <w:rsid w:val="000610D5"/>
    <w:rsid w:val="000630E7"/>
    <w:rsid w:val="000635F4"/>
    <w:rsid w:val="00063C6C"/>
    <w:rsid w:val="000702EF"/>
    <w:rsid w:val="00070304"/>
    <w:rsid w:val="000710D6"/>
    <w:rsid w:val="00073B4A"/>
    <w:rsid w:val="00074761"/>
    <w:rsid w:val="00075A44"/>
    <w:rsid w:val="00076D71"/>
    <w:rsid w:val="00077D2F"/>
    <w:rsid w:val="00082962"/>
    <w:rsid w:val="000829D0"/>
    <w:rsid w:val="00083E24"/>
    <w:rsid w:val="000941D5"/>
    <w:rsid w:val="00094586"/>
    <w:rsid w:val="00096729"/>
    <w:rsid w:val="00096A04"/>
    <w:rsid w:val="000A1137"/>
    <w:rsid w:val="000A16C2"/>
    <w:rsid w:val="000A1B40"/>
    <w:rsid w:val="000A6325"/>
    <w:rsid w:val="000B4CB2"/>
    <w:rsid w:val="000C1284"/>
    <w:rsid w:val="000C1C09"/>
    <w:rsid w:val="000C1CF1"/>
    <w:rsid w:val="000C4235"/>
    <w:rsid w:val="000C48FE"/>
    <w:rsid w:val="000D211A"/>
    <w:rsid w:val="000D3235"/>
    <w:rsid w:val="000D70D5"/>
    <w:rsid w:val="000D7C43"/>
    <w:rsid w:val="000E1511"/>
    <w:rsid w:val="000E50F8"/>
    <w:rsid w:val="000E76DD"/>
    <w:rsid w:val="000F0F2F"/>
    <w:rsid w:val="000F117E"/>
    <w:rsid w:val="000F6F5D"/>
    <w:rsid w:val="001032DC"/>
    <w:rsid w:val="00103A0D"/>
    <w:rsid w:val="001051EB"/>
    <w:rsid w:val="001112A5"/>
    <w:rsid w:val="0011331B"/>
    <w:rsid w:val="0011401F"/>
    <w:rsid w:val="00114201"/>
    <w:rsid w:val="001154DE"/>
    <w:rsid w:val="00120BB4"/>
    <w:rsid w:val="0012199B"/>
    <w:rsid w:val="00123787"/>
    <w:rsid w:val="001239A0"/>
    <w:rsid w:val="00124259"/>
    <w:rsid w:val="00125368"/>
    <w:rsid w:val="001378BE"/>
    <w:rsid w:val="00140237"/>
    <w:rsid w:val="00145B96"/>
    <w:rsid w:val="001477C3"/>
    <w:rsid w:val="00147A78"/>
    <w:rsid w:val="00147FA2"/>
    <w:rsid w:val="00153828"/>
    <w:rsid w:val="0015608F"/>
    <w:rsid w:val="0015705B"/>
    <w:rsid w:val="00163865"/>
    <w:rsid w:val="00164623"/>
    <w:rsid w:val="0017026F"/>
    <w:rsid w:val="0017061C"/>
    <w:rsid w:val="001715CB"/>
    <w:rsid w:val="00172728"/>
    <w:rsid w:val="001730AA"/>
    <w:rsid w:val="00173549"/>
    <w:rsid w:val="001765D2"/>
    <w:rsid w:val="001823B9"/>
    <w:rsid w:val="00190113"/>
    <w:rsid w:val="00190CCB"/>
    <w:rsid w:val="001911BA"/>
    <w:rsid w:val="001920C6"/>
    <w:rsid w:val="00194848"/>
    <w:rsid w:val="00195A56"/>
    <w:rsid w:val="001974AC"/>
    <w:rsid w:val="00197D76"/>
    <w:rsid w:val="001A21FF"/>
    <w:rsid w:val="001A7480"/>
    <w:rsid w:val="001B1B74"/>
    <w:rsid w:val="001B21C0"/>
    <w:rsid w:val="001B2965"/>
    <w:rsid w:val="001B2B3D"/>
    <w:rsid w:val="001C0E7C"/>
    <w:rsid w:val="001C3BD3"/>
    <w:rsid w:val="001C464F"/>
    <w:rsid w:val="001C468D"/>
    <w:rsid w:val="001C691E"/>
    <w:rsid w:val="001C7EBD"/>
    <w:rsid w:val="001D126F"/>
    <w:rsid w:val="001D2DB3"/>
    <w:rsid w:val="001D31E1"/>
    <w:rsid w:val="001D6EAE"/>
    <w:rsid w:val="001E087F"/>
    <w:rsid w:val="001E2824"/>
    <w:rsid w:val="001E3E92"/>
    <w:rsid w:val="001E6D2D"/>
    <w:rsid w:val="001F2A57"/>
    <w:rsid w:val="002042D0"/>
    <w:rsid w:val="0020568A"/>
    <w:rsid w:val="002063B9"/>
    <w:rsid w:val="0021068A"/>
    <w:rsid w:val="00211439"/>
    <w:rsid w:val="002133B9"/>
    <w:rsid w:val="00213761"/>
    <w:rsid w:val="00213D7A"/>
    <w:rsid w:val="002144FF"/>
    <w:rsid w:val="00217020"/>
    <w:rsid w:val="00217AE1"/>
    <w:rsid w:val="0022067B"/>
    <w:rsid w:val="002225E3"/>
    <w:rsid w:val="00222EC4"/>
    <w:rsid w:val="002242E8"/>
    <w:rsid w:val="002330C2"/>
    <w:rsid w:val="00234DEC"/>
    <w:rsid w:val="00236BAF"/>
    <w:rsid w:val="00237DDD"/>
    <w:rsid w:val="00240C45"/>
    <w:rsid w:val="0025071F"/>
    <w:rsid w:val="00255EC9"/>
    <w:rsid w:val="002564C9"/>
    <w:rsid w:val="00263B11"/>
    <w:rsid w:val="002643DA"/>
    <w:rsid w:val="00270B6C"/>
    <w:rsid w:val="002724B4"/>
    <w:rsid w:val="00273D21"/>
    <w:rsid w:val="0028031D"/>
    <w:rsid w:val="002803F2"/>
    <w:rsid w:val="0028111B"/>
    <w:rsid w:val="002814A7"/>
    <w:rsid w:val="0028193E"/>
    <w:rsid w:val="00281E53"/>
    <w:rsid w:val="00283C1F"/>
    <w:rsid w:val="00291177"/>
    <w:rsid w:val="00291821"/>
    <w:rsid w:val="00292214"/>
    <w:rsid w:val="002938C4"/>
    <w:rsid w:val="00293BEC"/>
    <w:rsid w:val="002A316A"/>
    <w:rsid w:val="002A5BBC"/>
    <w:rsid w:val="002A6240"/>
    <w:rsid w:val="002A7A10"/>
    <w:rsid w:val="002B0A25"/>
    <w:rsid w:val="002B1A4A"/>
    <w:rsid w:val="002B1E09"/>
    <w:rsid w:val="002B4644"/>
    <w:rsid w:val="002B516B"/>
    <w:rsid w:val="002B5EEE"/>
    <w:rsid w:val="002B7AD8"/>
    <w:rsid w:val="002B7F32"/>
    <w:rsid w:val="002C00A5"/>
    <w:rsid w:val="002C0FDF"/>
    <w:rsid w:val="002C1D52"/>
    <w:rsid w:val="002C338F"/>
    <w:rsid w:val="002C3ABA"/>
    <w:rsid w:val="002C6FF5"/>
    <w:rsid w:val="002C7A49"/>
    <w:rsid w:val="002D16DD"/>
    <w:rsid w:val="002D2D80"/>
    <w:rsid w:val="002D5C46"/>
    <w:rsid w:val="002D601D"/>
    <w:rsid w:val="002E2507"/>
    <w:rsid w:val="002E46E5"/>
    <w:rsid w:val="002E545A"/>
    <w:rsid w:val="002E568F"/>
    <w:rsid w:val="002E6C2A"/>
    <w:rsid w:val="002E7227"/>
    <w:rsid w:val="002F33A4"/>
    <w:rsid w:val="002F349E"/>
    <w:rsid w:val="002F3774"/>
    <w:rsid w:val="002F47ED"/>
    <w:rsid w:val="002F4B7B"/>
    <w:rsid w:val="002F68B7"/>
    <w:rsid w:val="002F6E04"/>
    <w:rsid w:val="0030502F"/>
    <w:rsid w:val="003059CA"/>
    <w:rsid w:val="00307592"/>
    <w:rsid w:val="003122F2"/>
    <w:rsid w:val="003150A5"/>
    <w:rsid w:val="003157A7"/>
    <w:rsid w:val="00316339"/>
    <w:rsid w:val="00316C82"/>
    <w:rsid w:val="0032058B"/>
    <w:rsid w:val="00321139"/>
    <w:rsid w:val="00323630"/>
    <w:rsid w:val="003237C0"/>
    <w:rsid w:val="00324984"/>
    <w:rsid w:val="0032602B"/>
    <w:rsid w:val="0032641F"/>
    <w:rsid w:val="00330074"/>
    <w:rsid w:val="003301B0"/>
    <w:rsid w:val="0033317D"/>
    <w:rsid w:val="003339C6"/>
    <w:rsid w:val="00333B03"/>
    <w:rsid w:val="00333D22"/>
    <w:rsid w:val="00334656"/>
    <w:rsid w:val="00337CA7"/>
    <w:rsid w:val="0034028A"/>
    <w:rsid w:val="00341506"/>
    <w:rsid w:val="00344D74"/>
    <w:rsid w:val="00344E2F"/>
    <w:rsid w:val="00346D1B"/>
    <w:rsid w:val="00350910"/>
    <w:rsid w:val="00353D62"/>
    <w:rsid w:val="003540FA"/>
    <w:rsid w:val="003551EA"/>
    <w:rsid w:val="00355C0E"/>
    <w:rsid w:val="00355CF7"/>
    <w:rsid w:val="00357B3B"/>
    <w:rsid w:val="00360627"/>
    <w:rsid w:val="003610D0"/>
    <w:rsid w:val="003617A2"/>
    <w:rsid w:val="003648CA"/>
    <w:rsid w:val="00364B33"/>
    <w:rsid w:val="00364F54"/>
    <w:rsid w:val="00366066"/>
    <w:rsid w:val="003662EF"/>
    <w:rsid w:val="003674D6"/>
    <w:rsid w:val="003749E5"/>
    <w:rsid w:val="00375C5E"/>
    <w:rsid w:val="0037645F"/>
    <w:rsid w:val="00381DD7"/>
    <w:rsid w:val="003820A3"/>
    <w:rsid w:val="00382EDB"/>
    <w:rsid w:val="00383760"/>
    <w:rsid w:val="00383D9C"/>
    <w:rsid w:val="003861D2"/>
    <w:rsid w:val="00386C16"/>
    <w:rsid w:val="0038731E"/>
    <w:rsid w:val="0039005E"/>
    <w:rsid w:val="0039484F"/>
    <w:rsid w:val="003A02AF"/>
    <w:rsid w:val="003A4577"/>
    <w:rsid w:val="003A50AB"/>
    <w:rsid w:val="003A511A"/>
    <w:rsid w:val="003A523E"/>
    <w:rsid w:val="003A7393"/>
    <w:rsid w:val="003A76A7"/>
    <w:rsid w:val="003A7C4D"/>
    <w:rsid w:val="003B3B3C"/>
    <w:rsid w:val="003B4030"/>
    <w:rsid w:val="003B532D"/>
    <w:rsid w:val="003B6764"/>
    <w:rsid w:val="003B75D5"/>
    <w:rsid w:val="003C0E42"/>
    <w:rsid w:val="003C12ED"/>
    <w:rsid w:val="003C3DB6"/>
    <w:rsid w:val="003D3B14"/>
    <w:rsid w:val="003D7C39"/>
    <w:rsid w:val="003D7FE5"/>
    <w:rsid w:val="003E0E9D"/>
    <w:rsid w:val="003E2926"/>
    <w:rsid w:val="003E7CE4"/>
    <w:rsid w:val="003F063D"/>
    <w:rsid w:val="003F0FC4"/>
    <w:rsid w:val="003F1C70"/>
    <w:rsid w:val="003F790E"/>
    <w:rsid w:val="003F7E89"/>
    <w:rsid w:val="00402465"/>
    <w:rsid w:val="004064BE"/>
    <w:rsid w:val="00407E00"/>
    <w:rsid w:val="00415CA3"/>
    <w:rsid w:val="00416B91"/>
    <w:rsid w:val="00422CDD"/>
    <w:rsid w:val="004234BD"/>
    <w:rsid w:val="00432EFC"/>
    <w:rsid w:val="004355C8"/>
    <w:rsid w:val="0043636B"/>
    <w:rsid w:val="0044132F"/>
    <w:rsid w:val="00442EF8"/>
    <w:rsid w:val="004449BF"/>
    <w:rsid w:val="00444B0A"/>
    <w:rsid w:val="00444E40"/>
    <w:rsid w:val="00445410"/>
    <w:rsid w:val="00450DA0"/>
    <w:rsid w:val="00452ABD"/>
    <w:rsid w:val="00454E68"/>
    <w:rsid w:val="00454EE7"/>
    <w:rsid w:val="00455F14"/>
    <w:rsid w:val="004579E2"/>
    <w:rsid w:val="004634D4"/>
    <w:rsid w:val="0046587D"/>
    <w:rsid w:val="0046613C"/>
    <w:rsid w:val="00466BE3"/>
    <w:rsid w:val="004679BC"/>
    <w:rsid w:val="00467EAE"/>
    <w:rsid w:val="00472331"/>
    <w:rsid w:val="00473343"/>
    <w:rsid w:val="00474442"/>
    <w:rsid w:val="00475A4F"/>
    <w:rsid w:val="00481167"/>
    <w:rsid w:val="004835FF"/>
    <w:rsid w:val="004908F0"/>
    <w:rsid w:val="00492A42"/>
    <w:rsid w:val="00493942"/>
    <w:rsid w:val="00495A14"/>
    <w:rsid w:val="004A2280"/>
    <w:rsid w:val="004A337D"/>
    <w:rsid w:val="004A411C"/>
    <w:rsid w:val="004A75AE"/>
    <w:rsid w:val="004B0669"/>
    <w:rsid w:val="004B167A"/>
    <w:rsid w:val="004B38EA"/>
    <w:rsid w:val="004B4236"/>
    <w:rsid w:val="004B4C13"/>
    <w:rsid w:val="004B4D8E"/>
    <w:rsid w:val="004C0927"/>
    <w:rsid w:val="004C1573"/>
    <w:rsid w:val="004C2CEC"/>
    <w:rsid w:val="004C3517"/>
    <w:rsid w:val="004C637A"/>
    <w:rsid w:val="004D1699"/>
    <w:rsid w:val="004D6900"/>
    <w:rsid w:val="004F1493"/>
    <w:rsid w:val="004F355C"/>
    <w:rsid w:val="004F58DB"/>
    <w:rsid w:val="004F78FB"/>
    <w:rsid w:val="005001A2"/>
    <w:rsid w:val="00512A14"/>
    <w:rsid w:val="00514DB1"/>
    <w:rsid w:val="00522FE1"/>
    <w:rsid w:val="00525C02"/>
    <w:rsid w:val="005301C6"/>
    <w:rsid w:val="00530888"/>
    <w:rsid w:val="00534469"/>
    <w:rsid w:val="00535DB3"/>
    <w:rsid w:val="005361BF"/>
    <w:rsid w:val="0054002A"/>
    <w:rsid w:val="00543E78"/>
    <w:rsid w:val="00544179"/>
    <w:rsid w:val="005450B8"/>
    <w:rsid w:val="00546B9F"/>
    <w:rsid w:val="00550624"/>
    <w:rsid w:val="00550A82"/>
    <w:rsid w:val="00551545"/>
    <w:rsid w:val="0055454E"/>
    <w:rsid w:val="00556A34"/>
    <w:rsid w:val="00556E54"/>
    <w:rsid w:val="00556F1D"/>
    <w:rsid w:val="005613C5"/>
    <w:rsid w:val="005643EE"/>
    <w:rsid w:val="005656AF"/>
    <w:rsid w:val="0056622D"/>
    <w:rsid w:val="00574717"/>
    <w:rsid w:val="00575F51"/>
    <w:rsid w:val="00576A98"/>
    <w:rsid w:val="0058459F"/>
    <w:rsid w:val="00591D82"/>
    <w:rsid w:val="00592318"/>
    <w:rsid w:val="005950E3"/>
    <w:rsid w:val="00595B01"/>
    <w:rsid w:val="0059607E"/>
    <w:rsid w:val="005A1BCA"/>
    <w:rsid w:val="005A6560"/>
    <w:rsid w:val="005A6D11"/>
    <w:rsid w:val="005A783B"/>
    <w:rsid w:val="005B08C6"/>
    <w:rsid w:val="005B0CB8"/>
    <w:rsid w:val="005B416B"/>
    <w:rsid w:val="005B75D5"/>
    <w:rsid w:val="005C0757"/>
    <w:rsid w:val="005C45EA"/>
    <w:rsid w:val="005C7704"/>
    <w:rsid w:val="005D004A"/>
    <w:rsid w:val="005D0422"/>
    <w:rsid w:val="005D23B2"/>
    <w:rsid w:val="005D708C"/>
    <w:rsid w:val="005D745B"/>
    <w:rsid w:val="005E0422"/>
    <w:rsid w:val="005E0601"/>
    <w:rsid w:val="005E1EAB"/>
    <w:rsid w:val="005E3570"/>
    <w:rsid w:val="005E4AC1"/>
    <w:rsid w:val="005E4DFD"/>
    <w:rsid w:val="005E7DCC"/>
    <w:rsid w:val="005F01D2"/>
    <w:rsid w:val="005F0E30"/>
    <w:rsid w:val="005F53B7"/>
    <w:rsid w:val="005F5A4E"/>
    <w:rsid w:val="005F5DB9"/>
    <w:rsid w:val="005F71E7"/>
    <w:rsid w:val="00602B67"/>
    <w:rsid w:val="00605D65"/>
    <w:rsid w:val="006120D2"/>
    <w:rsid w:val="0061298D"/>
    <w:rsid w:val="00614D18"/>
    <w:rsid w:val="00614E17"/>
    <w:rsid w:val="0061708B"/>
    <w:rsid w:val="00617C96"/>
    <w:rsid w:val="00622773"/>
    <w:rsid w:val="00624F9F"/>
    <w:rsid w:val="0063109D"/>
    <w:rsid w:val="006310A7"/>
    <w:rsid w:val="00632C03"/>
    <w:rsid w:val="00636CDD"/>
    <w:rsid w:val="00636DCD"/>
    <w:rsid w:val="00636EEB"/>
    <w:rsid w:val="00646F06"/>
    <w:rsid w:val="00655CD9"/>
    <w:rsid w:val="006615E5"/>
    <w:rsid w:val="00662A34"/>
    <w:rsid w:val="00663D36"/>
    <w:rsid w:val="00664A2C"/>
    <w:rsid w:val="00666ADB"/>
    <w:rsid w:val="00670F54"/>
    <w:rsid w:val="006718AD"/>
    <w:rsid w:val="00674A2E"/>
    <w:rsid w:val="00674C00"/>
    <w:rsid w:val="00674C6B"/>
    <w:rsid w:val="00676849"/>
    <w:rsid w:val="00677375"/>
    <w:rsid w:val="006773E8"/>
    <w:rsid w:val="006836E5"/>
    <w:rsid w:val="00684951"/>
    <w:rsid w:val="00693760"/>
    <w:rsid w:val="00694BD6"/>
    <w:rsid w:val="00695321"/>
    <w:rsid w:val="00695768"/>
    <w:rsid w:val="006966A6"/>
    <w:rsid w:val="006A1D5F"/>
    <w:rsid w:val="006A27AA"/>
    <w:rsid w:val="006A2BF6"/>
    <w:rsid w:val="006A3B5C"/>
    <w:rsid w:val="006A6719"/>
    <w:rsid w:val="006B0CA0"/>
    <w:rsid w:val="006B6650"/>
    <w:rsid w:val="006C02AA"/>
    <w:rsid w:val="006C0324"/>
    <w:rsid w:val="006C2502"/>
    <w:rsid w:val="006C6193"/>
    <w:rsid w:val="006C61F6"/>
    <w:rsid w:val="006D2401"/>
    <w:rsid w:val="006D6FEE"/>
    <w:rsid w:val="006D7B96"/>
    <w:rsid w:val="006E0033"/>
    <w:rsid w:val="006E1E94"/>
    <w:rsid w:val="006E222A"/>
    <w:rsid w:val="006E532F"/>
    <w:rsid w:val="006F2B6E"/>
    <w:rsid w:val="006F3D55"/>
    <w:rsid w:val="006F697C"/>
    <w:rsid w:val="006F7288"/>
    <w:rsid w:val="00702F3F"/>
    <w:rsid w:val="0070489B"/>
    <w:rsid w:val="007068DE"/>
    <w:rsid w:val="00717A02"/>
    <w:rsid w:val="007218D8"/>
    <w:rsid w:val="0072359E"/>
    <w:rsid w:val="00727E20"/>
    <w:rsid w:val="00732247"/>
    <w:rsid w:val="00736BE2"/>
    <w:rsid w:val="007407C7"/>
    <w:rsid w:val="00740A53"/>
    <w:rsid w:val="007444E0"/>
    <w:rsid w:val="00745736"/>
    <w:rsid w:val="00745E81"/>
    <w:rsid w:val="0074653A"/>
    <w:rsid w:val="00746A94"/>
    <w:rsid w:val="00746B88"/>
    <w:rsid w:val="007479E7"/>
    <w:rsid w:val="007519D6"/>
    <w:rsid w:val="00753C66"/>
    <w:rsid w:val="0075601C"/>
    <w:rsid w:val="00756872"/>
    <w:rsid w:val="00756C59"/>
    <w:rsid w:val="00757CF1"/>
    <w:rsid w:val="00761400"/>
    <w:rsid w:val="00761672"/>
    <w:rsid w:val="00762EB3"/>
    <w:rsid w:val="00764437"/>
    <w:rsid w:val="00765917"/>
    <w:rsid w:val="00765984"/>
    <w:rsid w:val="00767AFD"/>
    <w:rsid w:val="00770C55"/>
    <w:rsid w:val="00774176"/>
    <w:rsid w:val="0077546B"/>
    <w:rsid w:val="00782450"/>
    <w:rsid w:val="00783B2A"/>
    <w:rsid w:val="007921E4"/>
    <w:rsid w:val="007924B3"/>
    <w:rsid w:val="007927F5"/>
    <w:rsid w:val="007930FC"/>
    <w:rsid w:val="00793170"/>
    <w:rsid w:val="007A31D3"/>
    <w:rsid w:val="007A4717"/>
    <w:rsid w:val="007A5BAA"/>
    <w:rsid w:val="007A5ED3"/>
    <w:rsid w:val="007A62F3"/>
    <w:rsid w:val="007A67BD"/>
    <w:rsid w:val="007A727E"/>
    <w:rsid w:val="007A7B73"/>
    <w:rsid w:val="007B0BEA"/>
    <w:rsid w:val="007B1829"/>
    <w:rsid w:val="007B1C36"/>
    <w:rsid w:val="007B33D8"/>
    <w:rsid w:val="007B44CF"/>
    <w:rsid w:val="007B6BB7"/>
    <w:rsid w:val="007B70D1"/>
    <w:rsid w:val="007B7412"/>
    <w:rsid w:val="007C1B04"/>
    <w:rsid w:val="007C1C6E"/>
    <w:rsid w:val="007C2851"/>
    <w:rsid w:val="007C2C26"/>
    <w:rsid w:val="007C4A27"/>
    <w:rsid w:val="007C4F94"/>
    <w:rsid w:val="007C5A92"/>
    <w:rsid w:val="007C60C2"/>
    <w:rsid w:val="007D240B"/>
    <w:rsid w:val="007D3AB4"/>
    <w:rsid w:val="007D677A"/>
    <w:rsid w:val="007D6EFE"/>
    <w:rsid w:val="007E35DB"/>
    <w:rsid w:val="007E491C"/>
    <w:rsid w:val="007E4B62"/>
    <w:rsid w:val="007E7091"/>
    <w:rsid w:val="007F341F"/>
    <w:rsid w:val="0080109C"/>
    <w:rsid w:val="008019E9"/>
    <w:rsid w:val="00804E69"/>
    <w:rsid w:val="00806112"/>
    <w:rsid w:val="00806888"/>
    <w:rsid w:val="00806BBA"/>
    <w:rsid w:val="00806FC9"/>
    <w:rsid w:val="00812B07"/>
    <w:rsid w:val="0081350B"/>
    <w:rsid w:val="008135D5"/>
    <w:rsid w:val="00815823"/>
    <w:rsid w:val="00820CEC"/>
    <w:rsid w:val="00823CE1"/>
    <w:rsid w:val="00825229"/>
    <w:rsid w:val="0083402B"/>
    <w:rsid w:val="008362AB"/>
    <w:rsid w:val="0084166B"/>
    <w:rsid w:val="0084213A"/>
    <w:rsid w:val="0084262F"/>
    <w:rsid w:val="00843BAC"/>
    <w:rsid w:val="00843BB5"/>
    <w:rsid w:val="008467B1"/>
    <w:rsid w:val="00847A0C"/>
    <w:rsid w:val="00850BCA"/>
    <w:rsid w:val="00851630"/>
    <w:rsid w:val="0085651D"/>
    <w:rsid w:val="00856853"/>
    <w:rsid w:val="00857040"/>
    <w:rsid w:val="00857EEC"/>
    <w:rsid w:val="00863CEF"/>
    <w:rsid w:val="0086469E"/>
    <w:rsid w:val="00864D69"/>
    <w:rsid w:val="00870A4F"/>
    <w:rsid w:val="008717DC"/>
    <w:rsid w:val="00877F81"/>
    <w:rsid w:val="008850A9"/>
    <w:rsid w:val="008863FF"/>
    <w:rsid w:val="0089253D"/>
    <w:rsid w:val="00894930"/>
    <w:rsid w:val="008950C3"/>
    <w:rsid w:val="008957BF"/>
    <w:rsid w:val="008A0016"/>
    <w:rsid w:val="008A04AD"/>
    <w:rsid w:val="008A2B44"/>
    <w:rsid w:val="008A3371"/>
    <w:rsid w:val="008A7ED3"/>
    <w:rsid w:val="008B1999"/>
    <w:rsid w:val="008B1F94"/>
    <w:rsid w:val="008B37F1"/>
    <w:rsid w:val="008C042A"/>
    <w:rsid w:val="008C1C50"/>
    <w:rsid w:val="008C3489"/>
    <w:rsid w:val="008C4A27"/>
    <w:rsid w:val="008C5672"/>
    <w:rsid w:val="008C6C19"/>
    <w:rsid w:val="008D2561"/>
    <w:rsid w:val="008D293E"/>
    <w:rsid w:val="008D5C44"/>
    <w:rsid w:val="008E00F3"/>
    <w:rsid w:val="008E40A9"/>
    <w:rsid w:val="008E4FF1"/>
    <w:rsid w:val="008E6F41"/>
    <w:rsid w:val="008F0BDD"/>
    <w:rsid w:val="0090092B"/>
    <w:rsid w:val="00902745"/>
    <w:rsid w:val="009053D7"/>
    <w:rsid w:val="00910528"/>
    <w:rsid w:val="00914AE6"/>
    <w:rsid w:val="00915961"/>
    <w:rsid w:val="00915F09"/>
    <w:rsid w:val="00916029"/>
    <w:rsid w:val="0091735F"/>
    <w:rsid w:val="00920AF7"/>
    <w:rsid w:val="009211F5"/>
    <w:rsid w:val="00923C3A"/>
    <w:rsid w:val="009274A2"/>
    <w:rsid w:val="00930151"/>
    <w:rsid w:val="0093191C"/>
    <w:rsid w:val="00931CCA"/>
    <w:rsid w:val="00931CD0"/>
    <w:rsid w:val="00936142"/>
    <w:rsid w:val="009411D6"/>
    <w:rsid w:val="009437B6"/>
    <w:rsid w:val="00946132"/>
    <w:rsid w:val="00946D45"/>
    <w:rsid w:val="00947851"/>
    <w:rsid w:val="009521F8"/>
    <w:rsid w:val="00953024"/>
    <w:rsid w:val="009530F3"/>
    <w:rsid w:val="00953EDD"/>
    <w:rsid w:val="00954C6E"/>
    <w:rsid w:val="00956354"/>
    <w:rsid w:val="00956B21"/>
    <w:rsid w:val="00961EF4"/>
    <w:rsid w:val="00961F79"/>
    <w:rsid w:val="00962471"/>
    <w:rsid w:val="00963C97"/>
    <w:rsid w:val="009711E9"/>
    <w:rsid w:val="00972F4E"/>
    <w:rsid w:val="00973F6F"/>
    <w:rsid w:val="00976044"/>
    <w:rsid w:val="00982149"/>
    <w:rsid w:val="00983A26"/>
    <w:rsid w:val="00983E24"/>
    <w:rsid w:val="009853AF"/>
    <w:rsid w:val="00985475"/>
    <w:rsid w:val="00990041"/>
    <w:rsid w:val="00990BA9"/>
    <w:rsid w:val="009932B9"/>
    <w:rsid w:val="009934C7"/>
    <w:rsid w:val="009A2AD0"/>
    <w:rsid w:val="009A5D8B"/>
    <w:rsid w:val="009A68DD"/>
    <w:rsid w:val="009A7F8A"/>
    <w:rsid w:val="009B0D1C"/>
    <w:rsid w:val="009B1285"/>
    <w:rsid w:val="009B14E7"/>
    <w:rsid w:val="009B2640"/>
    <w:rsid w:val="009B3C4D"/>
    <w:rsid w:val="009B6A8D"/>
    <w:rsid w:val="009B73B3"/>
    <w:rsid w:val="009C642B"/>
    <w:rsid w:val="009C6927"/>
    <w:rsid w:val="009C6A86"/>
    <w:rsid w:val="009D0A77"/>
    <w:rsid w:val="009D14D4"/>
    <w:rsid w:val="009D23DF"/>
    <w:rsid w:val="009D3477"/>
    <w:rsid w:val="009D56BA"/>
    <w:rsid w:val="009D5E53"/>
    <w:rsid w:val="009D7B48"/>
    <w:rsid w:val="009E05DB"/>
    <w:rsid w:val="009E0F50"/>
    <w:rsid w:val="009E152A"/>
    <w:rsid w:val="009E269A"/>
    <w:rsid w:val="009E2EF4"/>
    <w:rsid w:val="009E56A0"/>
    <w:rsid w:val="009F1389"/>
    <w:rsid w:val="009F1C6B"/>
    <w:rsid w:val="009F63B0"/>
    <w:rsid w:val="00A03C40"/>
    <w:rsid w:val="00A0772C"/>
    <w:rsid w:val="00A1276A"/>
    <w:rsid w:val="00A12CDE"/>
    <w:rsid w:val="00A15E6D"/>
    <w:rsid w:val="00A206E8"/>
    <w:rsid w:val="00A22320"/>
    <w:rsid w:val="00A322F2"/>
    <w:rsid w:val="00A34693"/>
    <w:rsid w:val="00A40068"/>
    <w:rsid w:val="00A4011C"/>
    <w:rsid w:val="00A42482"/>
    <w:rsid w:val="00A42BD8"/>
    <w:rsid w:val="00A42F73"/>
    <w:rsid w:val="00A43638"/>
    <w:rsid w:val="00A4480A"/>
    <w:rsid w:val="00A44F23"/>
    <w:rsid w:val="00A45ABF"/>
    <w:rsid w:val="00A45DCE"/>
    <w:rsid w:val="00A47CAC"/>
    <w:rsid w:val="00A50AE5"/>
    <w:rsid w:val="00A51719"/>
    <w:rsid w:val="00A52DDB"/>
    <w:rsid w:val="00A535F5"/>
    <w:rsid w:val="00A55957"/>
    <w:rsid w:val="00A56225"/>
    <w:rsid w:val="00A56E47"/>
    <w:rsid w:val="00A60FC4"/>
    <w:rsid w:val="00A62FA3"/>
    <w:rsid w:val="00A6314D"/>
    <w:rsid w:val="00A6434C"/>
    <w:rsid w:val="00A65713"/>
    <w:rsid w:val="00A66EA7"/>
    <w:rsid w:val="00A71987"/>
    <w:rsid w:val="00A72315"/>
    <w:rsid w:val="00A72FA1"/>
    <w:rsid w:val="00A7379D"/>
    <w:rsid w:val="00A73A7B"/>
    <w:rsid w:val="00A74A6F"/>
    <w:rsid w:val="00A7607B"/>
    <w:rsid w:val="00A76CF5"/>
    <w:rsid w:val="00A80046"/>
    <w:rsid w:val="00A807F2"/>
    <w:rsid w:val="00A81386"/>
    <w:rsid w:val="00A81FA2"/>
    <w:rsid w:val="00A90C35"/>
    <w:rsid w:val="00A9146B"/>
    <w:rsid w:val="00A9404E"/>
    <w:rsid w:val="00AA0446"/>
    <w:rsid w:val="00AA1739"/>
    <w:rsid w:val="00AA4DE5"/>
    <w:rsid w:val="00AA67F5"/>
    <w:rsid w:val="00AB02F2"/>
    <w:rsid w:val="00AB0990"/>
    <w:rsid w:val="00AB14CC"/>
    <w:rsid w:val="00AB3427"/>
    <w:rsid w:val="00AB3922"/>
    <w:rsid w:val="00AB538E"/>
    <w:rsid w:val="00AB5454"/>
    <w:rsid w:val="00AB74BC"/>
    <w:rsid w:val="00AC15E2"/>
    <w:rsid w:val="00AC1630"/>
    <w:rsid w:val="00AC29AE"/>
    <w:rsid w:val="00AD1171"/>
    <w:rsid w:val="00AD2D07"/>
    <w:rsid w:val="00AE0E3C"/>
    <w:rsid w:val="00AE2A66"/>
    <w:rsid w:val="00AE59A8"/>
    <w:rsid w:val="00AE5FDE"/>
    <w:rsid w:val="00AE7614"/>
    <w:rsid w:val="00AE767B"/>
    <w:rsid w:val="00AF1018"/>
    <w:rsid w:val="00AF161A"/>
    <w:rsid w:val="00AF21AC"/>
    <w:rsid w:val="00AF3099"/>
    <w:rsid w:val="00AF395F"/>
    <w:rsid w:val="00AF3E15"/>
    <w:rsid w:val="00AF7101"/>
    <w:rsid w:val="00AF7599"/>
    <w:rsid w:val="00AF7D93"/>
    <w:rsid w:val="00B018CB"/>
    <w:rsid w:val="00B02518"/>
    <w:rsid w:val="00B0555B"/>
    <w:rsid w:val="00B06C3C"/>
    <w:rsid w:val="00B10351"/>
    <w:rsid w:val="00B12B96"/>
    <w:rsid w:val="00B1655F"/>
    <w:rsid w:val="00B16B98"/>
    <w:rsid w:val="00B27F02"/>
    <w:rsid w:val="00B300ED"/>
    <w:rsid w:val="00B31F60"/>
    <w:rsid w:val="00B33690"/>
    <w:rsid w:val="00B37E8A"/>
    <w:rsid w:val="00B4451E"/>
    <w:rsid w:val="00B45BD0"/>
    <w:rsid w:val="00B4637E"/>
    <w:rsid w:val="00B47722"/>
    <w:rsid w:val="00B503D8"/>
    <w:rsid w:val="00B50BCB"/>
    <w:rsid w:val="00B53FA3"/>
    <w:rsid w:val="00B54FB8"/>
    <w:rsid w:val="00B5727B"/>
    <w:rsid w:val="00B605B9"/>
    <w:rsid w:val="00B60F16"/>
    <w:rsid w:val="00B6113C"/>
    <w:rsid w:val="00B632E0"/>
    <w:rsid w:val="00B6349D"/>
    <w:rsid w:val="00B65ACD"/>
    <w:rsid w:val="00B669A3"/>
    <w:rsid w:val="00B67A29"/>
    <w:rsid w:val="00B70200"/>
    <w:rsid w:val="00B753BA"/>
    <w:rsid w:val="00B77F97"/>
    <w:rsid w:val="00B822BC"/>
    <w:rsid w:val="00B8267C"/>
    <w:rsid w:val="00B82F16"/>
    <w:rsid w:val="00B84B3E"/>
    <w:rsid w:val="00B869E7"/>
    <w:rsid w:val="00B909F2"/>
    <w:rsid w:val="00B90C18"/>
    <w:rsid w:val="00B91DEC"/>
    <w:rsid w:val="00B92387"/>
    <w:rsid w:val="00B9491C"/>
    <w:rsid w:val="00BA2339"/>
    <w:rsid w:val="00BA5242"/>
    <w:rsid w:val="00BA6C99"/>
    <w:rsid w:val="00BB01C9"/>
    <w:rsid w:val="00BB0E0E"/>
    <w:rsid w:val="00BB2C73"/>
    <w:rsid w:val="00BB78AF"/>
    <w:rsid w:val="00BC02F2"/>
    <w:rsid w:val="00BC07AC"/>
    <w:rsid w:val="00BC43F1"/>
    <w:rsid w:val="00BD68FA"/>
    <w:rsid w:val="00BD695A"/>
    <w:rsid w:val="00BD7DD2"/>
    <w:rsid w:val="00BE016B"/>
    <w:rsid w:val="00BE020F"/>
    <w:rsid w:val="00BE1A20"/>
    <w:rsid w:val="00BF3C02"/>
    <w:rsid w:val="00BF4F08"/>
    <w:rsid w:val="00BF55FB"/>
    <w:rsid w:val="00BF590F"/>
    <w:rsid w:val="00BF59E6"/>
    <w:rsid w:val="00BF7961"/>
    <w:rsid w:val="00C00773"/>
    <w:rsid w:val="00C024A1"/>
    <w:rsid w:val="00C0382F"/>
    <w:rsid w:val="00C03D36"/>
    <w:rsid w:val="00C04C1F"/>
    <w:rsid w:val="00C05830"/>
    <w:rsid w:val="00C06F85"/>
    <w:rsid w:val="00C06FF9"/>
    <w:rsid w:val="00C11680"/>
    <w:rsid w:val="00C12F2C"/>
    <w:rsid w:val="00C13C09"/>
    <w:rsid w:val="00C16A9F"/>
    <w:rsid w:val="00C22627"/>
    <w:rsid w:val="00C22F38"/>
    <w:rsid w:val="00C245D2"/>
    <w:rsid w:val="00C322E9"/>
    <w:rsid w:val="00C3238E"/>
    <w:rsid w:val="00C324D5"/>
    <w:rsid w:val="00C34333"/>
    <w:rsid w:val="00C3605A"/>
    <w:rsid w:val="00C36E73"/>
    <w:rsid w:val="00C37817"/>
    <w:rsid w:val="00C42D7B"/>
    <w:rsid w:val="00C457B2"/>
    <w:rsid w:val="00C50577"/>
    <w:rsid w:val="00C51D11"/>
    <w:rsid w:val="00C5414E"/>
    <w:rsid w:val="00C571A7"/>
    <w:rsid w:val="00C57D03"/>
    <w:rsid w:val="00C6692B"/>
    <w:rsid w:val="00C6795B"/>
    <w:rsid w:val="00C729E7"/>
    <w:rsid w:val="00C741B3"/>
    <w:rsid w:val="00C747A7"/>
    <w:rsid w:val="00C85045"/>
    <w:rsid w:val="00C855AE"/>
    <w:rsid w:val="00C85858"/>
    <w:rsid w:val="00C85CE7"/>
    <w:rsid w:val="00C879BB"/>
    <w:rsid w:val="00C912A4"/>
    <w:rsid w:val="00C91956"/>
    <w:rsid w:val="00C919F9"/>
    <w:rsid w:val="00C91BD4"/>
    <w:rsid w:val="00C92414"/>
    <w:rsid w:val="00C93111"/>
    <w:rsid w:val="00C97EF2"/>
    <w:rsid w:val="00CA1768"/>
    <w:rsid w:val="00CA4303"/>
    <w:rsid w:val="00CA45A7"/>
    <w:rsid w:val="00CA4D70"/>
    <w:rsid w:val="00CA5BD0"/>
    <w:rsid w:val="00CB0A3F"/>
    <w:rsid w:val="00CC0AD8"/>
    <w:rsid w:val="00CC165A"/>
    <w:rsid w:val="00CC178A"/>
    <w:rsid w:val="00CC2515"/>
    <w:rsid w:val="00CC3D86"/>
    <w:rsid w:val="00CC536D"/>
    <w:rsid w:val="00CC5D2A"/>
    <w:rsid w:val="00CD2B31"/>
    <w:rsid w:val="00CD3B70"/>
    <w:rsid w:val="00CD5394"/>
    <w:rsid w:val="00CD606A"/>
    <w:rsid w:val="00CE159E"/>
    <w:rsid w:val="00CE3C14"/>
    <w:rsid w:val="00CE7237"/>
    <w:rsid w:val="00CF0129"/>
    <w:rsid w:val="00CF0C92"/>
    <w:rsid w:val="00CF16FC"/>
    <w:rsid w:val="00CF1746"/>
    <w:rsid w:val="00CF6AD0"/>
    <w:rsid w:val="00D004FC"/>
    <w:rsid w:val="00D0363E"/>
    <w:rsid w:val="00D03E20"/>
    <w:rsid w:val="00D11410"/>
    <w:rsid w:val="00D11623"/>
    <w:rsid w:val="00D13451"/>
    <w:rsid w:val="00D142BB"/>
    <w:rsid w:val="00D15853"/>
    <w:rsid w:val="00D16023"/>
    <w:rsid w:val="00D16A45"/>
    <w:rsid w:val="00D1705F"/>
    <w:rsid w:val="00D2096E"/>
    <w:rsid w:val="00D24C49"/>
    <w:rsid w:val="00D259FD"/>
    <w:rsid w:val="00D34275"/>
    <w:rsid w:val="00D35E20"/>
    <w:rsid w:val="00D40063"/>
    <w:rsid w:val="00D4108F"/>
    <w:rsid w:val="00D420E0"/>
    <w:rsid w:val="00D449C0"/>
    <w:rsid w:val="00D47306"/>
    <w:rsid w:val="00D518DA"/>
    <w:rsid w:val="00D5487A"/>
    <w:rsid w:val="00D54BE0"/>
    <w:rsid w:val="00D55326"/>
    <w:rsid w:val="00D56049"/>
    <w:rsid w:val="00D5615A"/>
    <w:rsid w:val="00D623CA"/>
    <w:rsid w:val="00D64AD6"/>
    <w:rsid w:val="00D66D8E"/>
    <w:rsid w:val="00D67062"/>
    <w:rsid w:val="00D70810"/>
    <w:rsid w:val="00D7410F"/>
    <w:rsid w:val="00D74389"/>
    <w:rsid w:val="00D743EF"/>
    <w:rsid w:val="00D7644B"/>
    <w:rsid w:val="00D76520"/>
    <w:rsid w:val="00D766AE"/>
    <w:rsid w:val="00D76FB3"/>
    <w:rsid w:val="00D823A2"/>
    <w:rsid w:val="00D841D3"/>
    <w:rsid w:val="00D869D9"/>
    <w:rsid w:val="00D86E20"/>
    <w:rsid w:val="00D87B44"/>
    <w:rsid w:val="00D91058"/>
    <w:rsid w:val="00D9129A"/>
    <w:rsid w:val="00D933E4"/>
    <w:rsid w:val="00D93CAE"/>
    <w:rsid w:val="00D948A8"/>
    <w:rsid w:val="00D96C22"/>
    <w:rsid w:val="00D9701A"/>
    <w:rsid w:val="00D97B0D"/>
    <w:rsid w:val="00DA15DB"/>
    <w:rsid w:val="00DA2F00"/>
    <w:rsid w:val="00DA551A"/>
    <w:rsid w:val="00DA6BA6"/>
    <w:rsid w:val="00DB0A01"/>
    <w:rsid w:val="00DB1778"/>
    <w:rsid w:val="00DB2DC2"/>
    <w:rsid w:val="00DB44B5"/>
    <w:rsid w:val="00DB4BD0"/>
    <w:rsid w:val="00DB539D"/>
    <w:rsid w:val="00DB5420"/>
    <w:rsid w:val="00DB5AB7"/>
    <w:rsid w:val="00DC03C5"/>
    <w:rsid w:val="00DC44A5"/>
    <w:rsid w:val="00DC5612"/>
    <w:rsid w:val="00DC5E12"/>
    <w:rsid w:val="00DD4F9D"/>
    <w:rsid w:val="00DD704C"/>
    <w:rsid w:val="00DD7C63"/>
    <w:rsid w:val="00DE0AE8"/>
    <w:rsid w:val="00DE0C60"/>
    <w:rsid w:val="00DE4763"/>
    <w:rsid w:val="00DE4E60"/>
    <w:rsid w:val="00DE57E7"/>
    <w:rsid w:val="00DE5FE8"/>
    <w:rsid w:val="00DE7E0B"/>
    <w:rsid w:val="00DF0E0D"/>
    <w:rsid w:val="00DF4B8A"/>
    <w:rsid w:val="00DF648B"/>
    <w:rsid w:val="00DF734E"/>
    <w:rsid w:val="00DF79F5"/>
    <w:rsid w:val="00E02108"/>
    <w:rsid w:val="00E03739"/>
    <w:rsid w:val="00E0581A"/>
    <w:rsid w:val="00E1686A"/>
    <w:rsid w:val="00E20A7B"/>
    <w:rsid w:val="00E25FBD"/>
    <w:rsid w:val="00E27418"/>
    <w:rsid w:val="00E27F9A"/>
    <w:rsid w:val="00E31B0E"/>
    <w:rsid w:val="00E32256"/>
    <w:rsid w:val="00E332F2"/>
    <w:rsid w:val="00E336C4"/>
    <w:rsid w:val="00E3398D"/>
    <w:rsid w:val="00E34800"/>
    <w:rsid w:val="00E43C27"/>
    <w:rsid w:val="00E45B13"/>
    <w:rsid w:val="00E46865"/>
    <w:rsid w:val="00E46B37"/>
    <w:rsid w:val="00E529BC"/>
    <w:rsid w:val="00E53E86"/>
    <w:rsid w:val="00E54C72"/>
    <w:rsid w:val="00E57876"/>
    <w:rsid w:val="00E63439"/>
    <w:rsid w:val="00E63889"/>
    <w:rsid w:val="00E64FEA"/>
    <w:rsid w:val="00E65262"/>
    <w:rsid w:val="00E65641"/>
    <w:rsid w:val="00E7284F"/>
    <w:rsid w:val="00E755D2"/>
    <w:rsid w:val="00E81152"/>
    <w:rsid w:val="00E84134"/>
    <w:rsid w:val="00E8462F"/>
    <w:rsid w:val="00E91F59"/>
    <w:rsid w:val="00E9274A"/>
    <w:rsid w:val="00E943BE"/>
    <w:rsid w:val="00E973F8"/>
    <w:rsid w:val="00EA1928"/>
    <w:rsid w:val="00EA5520"/>
    <w:rsid w:val="00EA6DD6"/>
    <w:rsid w:val="00EB00E5"/>
    <w:rsid w:val="00EB2C0C"/>
    <w:rsid w:val="00EB3180"/>
    <w:rsid w:val="00EB3D8D"/>
    <w:rsid w:val="00EB5337"/>
    <w:rsid w:val="00EB5D3A"/>
    <w:rsid w:val="00EC6743"/>
    <w:rsid w:val="00EC6A36"/>
    <w:rsid w:val="00EC6FAA"/>
    <w:rsid w:val="00ED0666"/>
    <w:rsid w:val="00ED155A"/>
    <w:rsid w:val="00ED236E"/>
    <w:rsid w:val="00ED6928"/>
    <w:rsid w:val="00ED6B61"/>
    <w:rsid w:val="00EE06E8"/>
    <w:rsid w:val="00EE0BA3"/>
    <w:rsid w:val="00EE3042"/>
    <w:rsid w:val="00EE3BC0"/>
    <w:rsid w:val="00EE581B"/>
    <w:rsid w:val="00EF075F"/>
    <w:rsid w:val="00EF422E"/>
    <w:rsid w:val="00EF562E"/>
    <w:rsid w:val="00EF736D"/>
    <w:rsid w:val="00EF76C8"/>
    <w:rsid w:val="00F13175"/>
    <w:rsid w:val="00F13594"/>
    <w:rsid w:val="00F13855"/>
    <w:rsid w:val="00F1453D"/>
    <w:rsid w:val="00F157DF"/>
    <w:rsid w:val="00F15EEC"/>
    <w:rsid w:val="00F16102"/>
    <w:rsid w:val="00F23787"/>
    <w:rsid w:val="00F23AC8"/>
    <w:rsid w:val="00F25C73"/>
    <w:rsid w:val="00F27A11"/>
    <w:rsid w:val="00F30E85"/>
    <w:rsid w:val="00F324ED"/>
    <w:rsid w:val="00F32C5F"/>
    <w:rsid w:val="00F33F59"/>
    <w:rsid w:val="00F346C1"/>
    <w:rsid w:val="00F40729"/>
    <w:rsid w:val="00F42FF5"/>
    <w:rsid w:val="00F43167"/>
    <w:rsid w:val="00F46808"/>
    <w:rsid w:val="00F4775C"/>
    <w:rsid w:val="00F52BB1"/>
    <w:rsid w:val="00F539F7"/>
    <w:rsid w:val="00F55F2E"/>
    <w:rsid w:val="00F55FA4"/>
    <w:rsid w:val="00F574FB"/>
    <w:rsid w:val="00F62106"/>
    <w:rsid w:val="00F65092"/>
    <w:rsid w:val="00F66BC3"/>
    <w:rsid w:val="00F67847"/>
    <w:rsid w:val="00F7116B"/>
    <w:rsid w:val="00F71172"/>
    <w:rsid w:val="00F74ECB"/>
    <w:rsid w:val="00F75662"/>
    <w:rsid w:val="00F77777"/>
    <w:rsid w:val="00F8322D"/>
    <w:rsid w:val="00F83378"/>
    <w:rsid w:val="00F83500"/>
    <w:rsid w:val="00F83C01"/>
    <w:rsid w:val="00F840FF"/>
    <w:rsid w:val="00F844B9"/>
    <w:rsid w:val="00F91157"/>
    <w:rsid w:val="00F93376"/>
    <w:rsid w:val="00F959A7"/>
    <w:rsid w:val="00F9626F"/>
    <w:rsid w:val="00F9713F"/>
    <w:rsid w:val="00FA0D57"/>
    <w:rsid w:val="00FA40B7"/>
    <w:rsid w:val="00FA57A2"/>
    <w:rsid w:val="00FA5A00"/>
    <w:rsid w:val="00FA5AC7"/>
    <w:rsid w:val="00FA7FE0"/>
    <w:rsid w:val="00FB09E1"/>
    <w:rsid w:val="00FB270D"/>
    <w:rsid w:val="00FB4B7F"/>
    <w:rsid w:val="00FC0AA7"/>
    <w:rsid w:val="00FC22FB"/>
    <w:rsid w:val="00FC2466"/>
    <w:rsid w:val="00FC3387"/>
    <w:rsid w:val="00FC5A10"/>
    <w:rsid w:val="00FD0831"/>
    <w:rsid w:val="00FD1B51"/>
    <w:rsid w:val="00FD518E"/>
    <w:rsid w:val="00FD69B3"/>
    <w:rsid w:val="00FD6B08"/>
    <w:rsid w:val="00FE0EE3"/>
    <w:rsid w:val="00FE0FC0"/>
    <w:rsid w:val="00FE1830"/>
    <w:rsid w:val="00FE33D1"/>
    <w:rsid w:val="00FE414D"/>
    <w:rsid w:val="00FE4B24"/>
    <w:rsid w:val="00FE5BCD"/>
    <w:rsid w:val="00FE79F4"/>
    <w:rsid w:val="00FF08B8"/>
    <w:rsid w:val="00FF1785"/>
    <w:rsid w:val="00F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12"/>
  </w:style>
  <w:style w:type="paragraph" w:styleId="Ttulo1">
    <w:name w:val="heading 1"/>
    <w:basedOn w:val="Normal"/>
    <w:next w:val="Normal"/>
    <w:qFormat/>
    <w:rsid w:val="007B7412"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7B7412"/>
    <w:pPr>
      <w:keepNext/>
      <w:tabs>
        <w:tab w:val="left" w:pos="142"/>
      </w:tabs>
      <w:ind w:right="-284"/>
      <w:outlineLvl w:val="1"/>
    </w:pPr>
    <w:rPr>
      <w:rFonts w:ascii="Courier New" w:hAnsi="Courier New" w:cs="Courier New"/>
      <w:sz w:val="24"/>
    </w:rPr>
  </w:style>
  <w:style w:type="paragraph" w:styleId="Ttulo4">
    <w:name w:val="heading 4"/>
    <w:basedOn w:val="Normal"/>
    <w:next w:val="Normal"/>
    <w:qFormat/>
    <w:rsid w:val="007B7412"/>
    <w:pPr>
      <w:keepNext/>
      <w:spacing w:line="360" w:lineRule="auto"/>
      <w:jc w:val="both"/>
      <w:outlineLvl w:val="3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7B7412"/>
    <w:pPr>
      <w:keepNext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741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7B7412"/>
    <w:pPr>
      <w:ind w:left="360" w:firstLine="3042"/>
      <w:jc w:val="both"/>
    </w:pPr>
    <w:rPr>
      <w:sz w:val="28"/>
    </w:rPr>
  </w:style>
  <w:style w:type="paragraph" w:styleId="Rodap">
    <w:name w:val="footer"/>
    <w:basedOn w:val="Normal"/>
    <w:link w:val="RodapChar"/>
    <w:uiPriority w:val="99"/>
    <w:rsid w:val="007B741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7B74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804E69"/>
    <w:pPr>
      <w:spacing w:after="120"/>
      <w:ind w:left="283"/>
    </w:pPr>
  </w:style>
  <w:style w:type="character" w:customStyle="1" w:styleId="Recuodecorpodetexto2Char">
    <w:name w:val="Recuo de corpo de texto 2 Char"/>
    <w:link w:val="Recuodecorpodetexto2"/>
    <w:rsid w:val="00746A94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3157A7"/>
  </w:style>
  <w:style w:type="character" w:customStyle="1" w:styleId="apple-converted-space">
    <w:name w:val="apple-converted-space"/>
    <w:rsid w:val="004835FF"/>
  </w:style>
  <w:style w:type="character" w:customStyle="1" w:styleId="RodapChar">
    <w:name w:val="Rodapé Char"/>
    <w:link w:val="Rodap"/>
    <w:uiPriority w:val="99"/>
    <w:rsid w:val="00323630"/>
  </w:style>
  <w:style w:type="paragraph" w:styleId="Textodenotaderodap">
    <w:name w:val="footnote text"/>
    <w:basedOn w:val="Normal"/>
    <w:link w:val="TextodenotaderodapChar"/>
    <w:rsid w:val="004A337D"/>
  </w:style>
  <w:style w:type="character" w:customStyle="1" w:styleId="TextodenotaderodapChar">
    <w:name w:val="Texto de nota de rodapé Char"/>
    <w:basedOn w:val="Fontepargpadro"/>
    <w:link w:val="Textodenotaderodap"/>
    <w:rsid w:val="004A337D"/>
  </w:style>
  <w:style w:type="character" w:styleId="Refdenotaderodap">
    <w:name w:val="footnote reference"/>
    <w:basedOn w:val="Fontepargpadro"/>
    <w:rsid w:val="004A337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3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31F60"/>
    <w:rPr>
      <w:rFonts w:ascii="Courier New" w:hAnsi="Courier New" w:cs="Courier New"/>
    </w:rPr>
  </w:style>
  <w:style w:type="character" w:customStyle="1" w:styleId="highlightbrs">
    <w:name w:val="highlightbrs"/>
    <w:basedOn w:val="Fontepargpadro"/>
    <w:rsid w:val="00B31F60"/>
  </w:style>
  <w:style w:type="paragraph" w:styleId="NormalWeb">
    <w:name w:val="Normal (Web)"/>
    <w:basedOn w:val="Normal"/>
    <w:uiPriority w:val="99"/>
    <w:unhideWhenUsed/>
    <w:rsid w:val="00045EA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0AE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730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C2515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4F355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F355C"/>
  </w:style>
  <w:style w:type="character" w:styleId="nfase">
    <w:name w:val="Emphasis"/>
    <w:basedOn w:val="Fontepargpadro"/>
    <w:uiPriority w:val="20"/>
    <w:qFormat/>
    <w:rsid w:val="00F8322D"/>
    <w:rPr>
      <w:i/>
      <w:iCs/>
    </w:rPr>
  </w:style>
  <w:style w:type="paragraph" w:customStyle="1" w:styleId="Corpodetexto21">
    <w:name w:val="Corpo de texto 21"/>
    <w:basedOn w:val="Normal"/>
    <w:rsid w:val="00291177"/>
    <w:pPr>
      <w:ind w:left="4254"/>
      <w:jc w:val="both"/>
    </w:pPr>
    <w:rPr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12"/>
  </w:style>
  <w:style w:type="paragraph" w:styleId="Ttulo1">
    <w:name w:val="heading 1"/>
    <w:basedOn w:val="Normal"/>
    <w:next w:val="Normal"/>
    <w:qFormat/>
    <w:rsid w:val="007B7412"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7B7412"/>
    <w:pPr>
      <w:keepNext/>
      <w:tabs>
        <w:tab w:val="left" w:pos="142"/>
      </w:tabs>
      <w:ind w:right="-284"/>
      <w:outlineLvl w:val="1"/>
    </w:pPr>
    <w:rPr>
      <w:rFonts w:ascii="Courier New" w:hAnsi="Courier New" w:cs="Courier New"/>
      <w:sz w:val="24"/>
    </w:rPr>
  </w:style>
  <w:style w:type="paragraph" w:styleId="Ttulo4">
    <w:name w:val="heading 4"/>
    <w:basedOn w:val="Normal"/>
    <w:next w:val="Normal"/>
    <w:qFormat/>
    <w:rsid w:val="007B7412"/>
    <w:pPr>
      <w:keepNext/>
      <w:spacing w:line="360" w:lineRule="auto"/>
      <w:jc w:val="both"/>
      <w:outlineLvl w:val="3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7B7412"/>
    <w:pPr>
      <w:keepNext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741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7B7412"/>
    <w:pPr>
      <w:ind w:left="360" w:firstLine="3042"/>
      <w:jc w:val="both"/>
    </w:pPr>
    <w:rPr>
      <w:sz w:val="28"/>
    </w:rPr>
  </w:style>
  <w:style w:type="paragraph" w:styleId="Rodap">
    <w:name w:val="footer"/>
    <w:basedOn w:val="Normal"/>
    <w:link w:val="RodapChar"/>
    <w:uiPriority w:val="99"/>
    <w:rsid w:val="007B741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7B74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804E69"/>
    <w:pPr>
      <w:spacing w:after="120"/>
      <w:ind w:left="283"/>
    </w:pPr>
  </w:style>
  <w:style w:type="character" w:customStyle="1" w:styleId="Recuodecorpodetexto2Char">
    <w:name w:val="Recuo de corpo de texto 2 Char"/>
    <w:link w:val="Recuodecorpodetexto2"/>
    <w:rsid w:val="00746A94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3157A7"/>
  </w:style>
  <w:style w:type="character" w:customStyle="1" w:styleId="apple-converted-space">
    <w:name w:val="apple-converted-space"/>
    <w:rsid w:val="004835FF"/>
  </w:style>
  <w:style w:type="character" w:customStyle="1" w:styleId="RodapChar">
    <w:name w:val="Rodapé Char"/>
    <w:link w:val="Rodap"/>
    <w:uiPriority w:val="99"/>
    <w:rsid w:val="00323630"/>
  </w:style>
  <w:style w:type="paragraph" w:styleId="Textodenotaderodap">
    <w:name w:val="footnote text"/>
    <w:basedOn w:val="Normal"/>
    <w:link w:val="TextodenotaderodapChar"/>
    <w:rsid w:val="004A337D"/>
  </w:style>
  <w:style w:type="character" w:customStyle="1" w:styleId="TextodenotaderodapChar">
    <w:name w:val="Texto de nota de rodapé Char"/>
    <w:basedOn w:val="Fontepargpadro"/>
    <w:link w:val="Textodenotaderodap"/>
    <w:rsid w:val="004A337D"/>
  </w:style>
  <w:style w:type="character" w:styleId="Refdenotaderodap">
    <w:name w:val="footnote reference"/>
    <w:basedOn w:val="Fontepargpadro"/>
    <w:rsid w:val="004A337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3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31F60"/>
    <w:rPr>
      <w:rFonts w:ascii="Courier New" w:hAnsi="Courier New" w:cs="Courier New"/>
    </w:rPr>
  </w:style>
  <w:style w:type="character" w:customStyle="1" w:styleId="highlightbrs">
    <w:name w:val="highlightbrs"/>
    <w:basedOn w:val="Fontepargpadro"/>
    <w:rsid w:val="00B31F60"/>
  </w:style>
  <w:style w:type="paragraph" w:styleId="NormalWeb">
    <w:name w:val="Normal (Web)"/>
    <w:basedOn w:val="Normal"/>
    <w:uiPriority w:val="99"/>
    <w:unhideWhenUsed/>
    <w:rsid w:val="00045EA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0AE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730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C2515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4F355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F355C"/>
  </w:style>
  <w:style w:type="character" w:styleId="nfase">
    <w:name w:val="Emphasis"/>
    <w:basedOn w:val="Fontepargpadro"/>
    <w:uiPriority w:val="20"/>
    <w:qFormat/>
    <w:rsid w:val="00F8322D"/>
    <w:rPr>
      <w:i/>
      <w:iCs/>
    </w:rPr>
  </w:style>
  <w:style w:type="paragraph" w:customStyle="1" w:styleId="Corpodetexto21">
    <w:name w:val="Corpo de texto 21"/>
    <w:basedOn w:val="Normal"/>
    <w:rsid w:val="00291177"/>
    <w:pPr>
      <w:ind w:left="4254"/>
      <w:jc w:val="both"/>
    </w:pPr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314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82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FEB38-1721-4278-BB2E-F29F0C9F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224/2004/GAB/DGPC/MS      Campo Grande, 03 de  Maio de 2004</vt:lpstr>
    </vt:vector>
  </TitlesOfParts>
  <Company>Polícia Civil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224/2004/GAB/DGPC/MS      Campo Grande, 03 de  Maio de 2004</dc:title>
  <dc:creator>GABINETE DGPC</dc:creator>
  <cp:lastModifiedBy>Kamila Diniz Mello Falkine</cp:lastModifiedBy>
  <cp:revision>3</cp:revision>
  <cp:lastPrinted>2017-06-30T19:46:00Z</cp:lastPrinted>
  <dcterms:created xsi:type="dcterms:W3CDTF">2017-07-06T15:39:00Z</dcterms:created>
  <dcterms:modified xsi:type="dcterms:W3CDTF">2017-07-06T15:41:00Z</dcterms:modified>
</cp:coreProperties>
</file>